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0.xml" ContentType="application/vnd.openxmlformats-officedocument.drawingml.chart+xml"/>
  <Override PartName="/word/theme/themeOverride1.xml" ContentType="application/vnd.openxmlformats-officedocument.themeOverride+xml"/>
  <Override PartName="/word/charts/chart11.xml" ContentType="application/vnd.openxmlformats-officedocument.drawingml.chart+xml"/>
  <Override PartName="/word/theme/themeOverride2.xml" ContentType="application/vnd.openxmlformats-officedocument.themeOverride+xml"/>
  <Override PartName="/word/charts/chart12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EA73E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11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70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68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25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45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212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280"/>
        <w:gridCol w:w="960"/>
        <w:gridCol w:w="1320"/>
        <w:gridCol w:w="1460"/>
        <w:gridCol w:w="1282"/>
        <w:gridCol w:w="1518"/>
      </w:tblGrid>
      <w:tr w:rsidR="000D410D" w:rsidRPr="000D410D" w:rsidTr="006471D8">
        <w:trPr>
          <w:trHeight w:val="29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D410D" w:rsidRPr="000D410D" w:rsidRDefault="000D410D" w:rsidP="000D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1E4CE4" w:rsidRPr="000D410D" w:rsidTr="00A92449">
        <w:trPr>
          <w:trHeight w:val="27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E4CE4" w:rsidRPr="000D410D" w:rsidRDefault="001E4CE4" w:rsidP="001E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41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E4CE4" w:rsidRPr="001E4CE4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E4CE4" w:rsidRPr="00A92449" w:rsidRDefault="001E4CE4" w:rsidP="00A92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924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30,28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694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1418"/>
        <w:gridCol w:w="1417"/>
      </w:tblGrid>
      <w:tr w:rsidR="006471D8" w:rsidRPr="006471D8" w:rsidTr="006471D8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647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1E4CE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647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647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471D8" w:rsidRPr="006471D8" w:rsidRDefault="006471D8" w:rsidP="00647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471D8" w:rsidRPr="006471D8" w:rsidTr="006471D8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6471D8" w:rsidP="0064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7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1E4CE4" w:rsidRDefault="001E4CE4" w:rsidP="001E4CE4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3.266,05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6471D8" w:rsidRDefault="001E4CE4" w:rsidP="001E4C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71D8" w:rsidRPr="001E4CE4" w:rsidRDefault="001E4CE4" w:rsidP="001E4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4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3.727,77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ED0BB0" w:rsidRPr="00272B4F" w:rsidTr="00ED0BB0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ED0BB0" w:rsidRPr="00272B4F" w:rsidTr="00ED0BB0">
        <w:trPr>
          <w:trHeight w:val="284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3F0C9F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F0C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1.495,53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3F0C9F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F0C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115,89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ED0BB0" w:rsidRPr="00A710C3" w:rsidRDefault="003F0C9F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F0C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1.611,42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3F0C9F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F0C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30,01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1276"/>
        <w:gridCol w:w="1417"/>
        <w:gridCol w:w="1276"/>
        <w:gridCol w:w="1276"/>
      </w:tblGrid>
      <w:tr w:rsidR="00BE480E" w:rsidRPr="00BE480E" w:rsidTr="00BE480E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CNG OTOGAZ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1.913,83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1.913,86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63,10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1.850,76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22,24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20,48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430,93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20,53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410,41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1.068,45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1.068,45</w:t>
            </w:r>
          </w:p>
        </w:tc>
      </w:tr>
      <w:tr w:rsidR="00BE480E" w:rsidRPr="00BE480E" w:rsidTr="00BE480E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3.359,54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E480E" w:rsidRPr="00BE480E" w:rsidRDefault="00BE480E" w:rsidP="00B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480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3.435,48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9215A4" w:rsidRPr="003772CE" w:rsidRDefault="00A736C8" w:rsidP="009215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NİSAN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NİSAN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2410"/>
        <w:gridCol w:w="1814"/>
      </w:tblGrid>
      <w:tr w:rsidR="0027282C" w:rsidRPr="0027282C" w:rsidTr="0027282C">
        <w:trPr>
          <w:trHeight w:val="330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82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Mayıs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Mayıs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27282C" w:rsidRPr="0027282C" w:rsidTr="0027282C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3.215,71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3.727,77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15,92</w:t>
            </w:r>
          </w:p>
        </w:tc>
      </w:tr>
      <w:tr w:rsidR="0027282C" w:rsidRPr="0027282C" w:rsidTr="0027282C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-2,26</w:t>
            </w:r>
          </w:p>
        </w:tc>
      </w:tr>
      <w:tr w:rsidR="0027282C" w:rsidRPr="0027282C" w:rsidTr="0027282C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-58,45</w:t>
            </w:r>
          </w:p>
        </w:tc>
      </w:tr>
      <w:tr w:rsidR="0027282C" w:rsidRPr="0027282C" w:rsidTr="0027282C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2.912,29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3.435,48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17,96</w:t>
            </w:r>
          </w:p>
        </w:tc>
      </w:tr>
      <w:tr w:rsidR="0027282C" w:rsidRPr="0027282C" w:rsidTr="0027282C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1.485,92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1.611,42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8,45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745E4C">
        <w:rPr>
          <w:rFonts w:ascii="Times New Roman" w:eastAsia="Calibri" w:hAnsi="Times New Roman" w:cs="Times New Roman"/>
          <w:sz w:val="24"/>
          <w:szCs w:val="24"/>
        </w:rPr>
        <w:t>Mayıs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745E4C">
        <w:rPr>
          <w:rFonts w:ascii="Times New Roman" w:eastAsia="Calibri" w:hAnsi="Times New Roman" w:cs="Times New Roman"/>
          <w:sz w:val="24"/>
          <w:szCs w:val="24"/>
        </w:rPr>
        <w:t>Mayıs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87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2260"/>
        <w:gridCol w:w="2280"/>
        <w:gridCol w:w="1360"/>
      </w:tblGrid>
      <w:tr w:rsidR="0027282C" w:rsidRPr="0027282C" w:rsidTr="0027282C">
        <w:trPr>
          <w:trHeight w:val="330"/>
        </w:trPr>
        <w:tc>
          <w:tcPr>
            <w:tcW w:w="2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82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(Ocak-Mayıs)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(Ocak-Mayıs)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27282C" w:rsidRPr="0027282C" w:rsidTr="0027282C">
        <w:trPr>
          <w:trHeight w:val="3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19.938,76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24.173,88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21,24</w:t>
            </w:r>
          </w:p>
        </w:tc>
      </w:tr>
      <w:tr w:rsidR="0027282C" w:rsidRPr="0027282C" w:rsidTr="0027282C">
        <w:trPr>
          <w:trHeight w:val="3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154,74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-6,30</w:t>
            </w:r>
          </w:p>
        </w:tc>
      </w:tr>
      <w:tr w:rsidR="0027282C" w:rsidRPr="0027282C" w:rsidTr="0027282C">
        <w:trPr>
          <w:trHeight w:val="3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275,39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211,52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-23,19</w:t>
            </w:r>
          </w:p>
        </w:tc>
      </w:tr>
      <w:tr w:rsidR="0027282C" w:rsidRPr="0027282C" w:rsidTr="0027282C">
        <w:trPr>
          <w:trHeight w:val="3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21.060,33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24.765,32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27282C" w:rsidRPr="0027282C" w:rsidRDefault="0027282C" w:rsidP="00272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28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17,59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Pr="00092AD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7282C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9021E1E" wp14:editId="7BF4129A">
            <wp:extent cx="5915025" cy="3162300"/>
            <wp:effectExtent l="0" t="0" r="9525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745E4C">
        <w:rPr>
          <w:rFonts w:ascii="Times New Roman" w:eastAsia="Calibri" w:hAnsi="Times New Roman" w:cs="Times New Roman"/>
          <w:sz w:val="24"/>
          <w:szCs w:val="24"/>
        </w:rPr>
        <w:t>Mayıs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745E4C">
        <w:rPr>
          <w:rFonts w:ascii="Times New Roman" w:eastAsia="Calibri" w:hAnsi="Times New Roman" w:cs="Times New Roman"/>
          <w:sz w:val="24"/>
          <w:szCs w:val="24"/>
        </w:rPr>
        <w:t>Mayıs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5E4C">
        <w:rPr>
          <w:rFonts w:ascii="Times New Roman" w:eastAsia="Calibri" w:hAnsi="Times New Roman" w:cs="Times New Roman"/>
          <w:sz w:val="24"/>
          <w:szCs w:val="24"/>
        </w:rPr>
        <w:t>Mayıs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5E0296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8740592" w:history="1">
        <w:r w:rsidR="005E0296" w:rsidRPr="00CB753F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5E0296">
          <w:rPr>
            <w:rFonts w:eastAsiaTheme="minorEastAsia"/>
            <w:noProof/>
            <w:lang w:eastAsia="tr-TR"/>
          </w:rPr>
          <w:tab/>
        </w:r>
        <w:r w:rsidR="005E0296" w:rsidRPr="00CB753F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5E0296">
          <w:rPr>
            <w:noProof/>
            <w:webHidden/>
          </w:rPr>
          <w:tab/>
        </w:r>
        <w:r w:rsidR="005E0296">
          <w:rPr>
            <w:noProof/>
            <w:webHidden/>
          </w:rPr>
          <w:fldChar w:fldCharType="begin"/>
        </w:r>
        <w:r w:rsidR="005E0296">
          <w:rPr>
            <w:noProof/>
            <w:webHidden/>
          </w:rPr>
          <w:instrText xml:space="preserve"> PAGEREF _Toc488740592 \h </w:instrText>
        </w:r>
        <w:r w:rsidR="005E0296">
          <w:rPr>
            <w:noProof/>
            <w:webHidden/>
          </w:rPr>
        </w:r>
        <w:r w:rsidR="005E0296">
          <w:rPr>
            <w:noProof/>
            <w:webHidden/>
          </w:rPr>
          <w:fldChar w:fldCharType="separate"/>
        </w:r>
        <w:r w:rsidR="005E0296">
          <w:rPr>
            <w:noProof/>
            <w:webHidden/>
          </w:rPr>
          <w:t>1</w:t>
        </w:r>
        <w:r w:rsidR="005E0296"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3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4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5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6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7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8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599" w:history="1">
        <w:r w:rsidRPr="00CB753F">
          <w:rPr>
            <w:rStyle w:val="Kpr"/>
            <w:rFonts w:ascii="Times New Roman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2017 YILI MAYIS AYI DOĞAL GAZ SATIŞLARININ İLLER BAZINDA ŞİRKETLERE VE SEKTÖRLERE GÖRE AYRINTILI DAĞILIMI</w:t>
        </w:r>
        <w:r w:rsidRPr="00CB753F">
          <w:rPr>
            <w:rStyle w:val="Kpr"/>
            <w:rFonts w:ascii="Times New Roman" w:hAnsi="Times New Roman"/>
            <w:b/>
            <w:noProof/>
          </w:rPr>
          <w:t xml:space="preserve"> </w:t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(Sm</w:t>
        </w:r>
        <w:r w:rsidRPr="00CB753F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Pr="00CB753F">
          <w:rPr>
            <w:rStyle w:val="Kpr"/>
            <w:rFonts w:ascii="Times New Roman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5E0296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8740634" w:history="1">
        <w:r w:rsidR="005E0296" w:rsidRPr="00617691">
          <w:rPr>
            <w:rStyle w:val="Kpr"/>
            <w:rFonts w:ascii="Times New Roman" w:hAnsi="Times New Roman"/>
            <w:noProof/>
          </w:rPr>
          <w:t>Tablo 1.1 Mayıs 2016 ve Mayıs 2017 Dönemlerinde İllere Göre Üretilen Doğal Gaz Miktarlarının Karşılaştırılması (Milyon Sm</w:t>
        </w:r>
        <w:r w:rsidR="005E0296"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E0296" w:rsidRPr="00617691">
          <w:rPr>
            <w:rStyle w:val="Kpr"/>
            <w:rFonts w:ascii="Times New Roman" w:hAnsi="Times New Roman"/>
            <w:noProof/>
          </w:rPr>
          <w:t>)</w:t>
        </w:r>
        <w:r w:rsidR="005E0296">
          <w:rPr>
            <w:noProof/>
            <w:webHidden/>
          </w:rPr>
          <w:tab/>
        </w:r>
        <w:r w:rsidR="005E0296">
          <w:rPr>
            <w:noProof/>
            <w:webHidden/>
          </w:rPr>
          <w:fldChar w:fldCharType="begin"/>
        </w:r>
        <w:r w:rsidR="005E0296">
          <w:rPr>
            <w:noProof/>
            <w:webHidden/>
          </w:rPr>
          <w:instrText xml:space="preserve"> PAGEREF _Toc488740634 \h </w:instrText>
        </w:r>
        <w:r w:rsidR="005E0296">
          <w:rPr>
            <w:noProof/>
            <w:webHidden/>
          </w:rPr>
        </w:r>
        <w:r w:rsidR="005E0296">
          <w:rPr>
            <w:noProof/>
            <w:webHidden/>
          </w:rPr>
          <w:fldChar w:fldCharType="separate"/>
        </w:r>
        <w:r w:rsidR="005E0296">
          <w:rPr>
            <w:noProof/>
            <w:webHidden/>
          </w:rPr>
          <w:t>1</w:t>
        </w:r>
        <w:r w:rsidR="005E0296"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35" w:history="1">
        <w:r w:rsidRPr="00617691">
          <w:rPr>
            <w:rStyle w:val="Kpr"/>
            <w:rFonts w:ascii="Times New Roman" w:hAnsi="Times New Roman"/>
            <w:noProof/>
          </w:rPr>
          <w:t>Tablo 1.2 Mayıs 2016 ve Mayıs 2017 Dönemlerinde Toptan Satış Lisansı Sahibi Üretim Şirketlerinin Doğal Gaz Üretim Miktarlarının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36" w:history="1">
        <w:r w:rsidRPr="00617691">
          <w:rPr>
            <w:rStyle w:val="Kpr"/>
            <w:rFonts w:ascii="Times New Roman" w:hAnsi="Times New Roman"/>
            <w:noProof/>
          </w:rPr>
          <w:t>Tablo 2.1 İthalat Lisansı Sahibi Şirketlerin Mayıs 2016 ve Mayıs 2017 Dönemlerindeki Doğal Gaz İthalat Miktarlarının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37" w:history="1">
        <w:r w:rsidRPr="00617691">
          <w:rPr>
            <w:rStyle w:val="Kpr"/>
            <w:rFonts w:ascii="Times New Roman" w:hAnsi="Times New Roman"/>
            <w:noProof/>
          </w:rPr>
          <w:t>Tablo 2.2 Mayıs 2016 ve Mayıs 2017 Dönemlerindeki Doğal Gaz İthalat Miktarlarının Gazın Türüne Göre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38" w:history="1">
        <w:r w:rsidRPr="00617691">
          <w:rPr>
            <w:rStyle w:val="Kpr"/>
            <w:rFonts w:ascii="Times New Roman" w:hAnsi="Times New Roman"/>
            <w:noProof/>
          </w:rPr>
          <w:t>Tablo 2.3 Mayıs 2016 ve Mayıs 2017 Dönemlerindeki Doğal Gaz İthalat Miktarlarının Doğal Gazın İthal Edildiği Ülkelere Göre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39" w:history="1">
        <w:r w:rsidRPr="00617691">
          <w:rPr>
            <w:rStyle w:val="Kpr"/>
            <w:rFonts w:ascii="Times New Roman" w:hAnsi="Times New Roman"/>
            <w:noProof/>
          </w:rPr>
          <w:t>Tablo 2.4 Mayıs 2016 ve Mayıs 2017 Doğal Gaz İthalat Miktarlarının Doğal Gazın İthal Edildiği Ülkelere ve Gazın Türüne Göre Dağılımı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0" w:history="1">
        <w:r w:rsidRPr="00617691">
          <w:rPr>
            <w:rStyle w:val="Kpr"/>
            <w:rFonts w:ascii="Times New Roman" w:hAnsi="Times New Roman"/>
            <w:noProof/>
          </w:rPr>
          <w:t>Tablo 2.5 Mayıs 2017 Doğal Gaz Arzının Karşılandığı Kaynakların Payları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1" w:history="1">
        <w:r w:rsidRPr="00617691">
          <w:rPr>
            <w:rStyle w:val="Kpr"/>
            <w:rFonts w:ascii="Times New Roman" w:hAnsi="Times New Roman"/>
            <w:noProof/>
          </w:rPr>
          <w:t>Tablo 3.1 Mayıs 2016 ve Mayıs 2017 Dönemlerindeki Depolama Stok Miktarlarının Depolama Türüne Göre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2" w:history="1">
        <w:r w:rsidRPr="00617691">
          <w:rPr>
            <w:rStyle w:val="Kpr"/>
            <w:rFonts w:ascii="Times New Roman" w:hAnsi="Times New Roman"/>
            <w:noProof/>
          </w:rPr>
          <w:t>Tablo 4.1 Mayıs 2016 ve Mayıs 2017 Dönemlerindeki Doğal Gaz İhracat Miktarlarının İhraç Edilen Ülkeye Göre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3" w:history="1">
        <w:r w:rsidRPr="00617691">
          <w:rPr>
            <w:rStyle w:val="Kpr"/>
            <w:rFonts w:ascii="Times New Roman" w:hAnsi="Times New Roman"/>
            <w:noProof/>
          </w:rPr>
          <w:t>Tablo 5.1 Mayıs 2016 ve Mayıs 2017 Dönemlerindeki Doğal Gaz Tüketiminin Sektörlere Dağılımının Karşılaştırılması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4" w:history="1">
        <w:r w:rsidRPr="00617691">
          <w:rPr>
            <w:rStyle w:val="Kpr"/>
            <w:rFonts w:ascii="Times New Roman" w:hAnsi="Times New Roman"/>
            <w:noProof/>
          </w:rPr>
          <w:t>Tablo 5.2 Mayıs 2017 Doğal Gaz Tüketiminin İllere ve Gazın Türüne Göre Dağılımı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5" w:history="1">
        <w:r w:rsidRPr="00617691">
          <w:rPr>
            <w:rStyle w:val="Kpr"/>
            <w:rFonts w:ascii="Times New Roman" w:hAnsi="Times New Roman"/>
            <w:noProof/>
          </w:rPr>
          <w:t>Tablo 5.3 Mayıs 2017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6" w:history="1">
        <w:r w:rsidRPr="00617691">
          <w:rPr>
            <w:rStyle w:val="Kpr"/>
            <w:rFonts w:ascii="Times New Roman" w:hAnsi="Times New Roman"/>
            <w:noProof/>
          </w:rPr>
          <w:t>Tablo 5.4 Mayıs 2017 Döneminde Doğal Gaz Dağıtım Şirketlerince Nihai Tüketiciye Satılan Doğal Gaz Miktarları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7" w:history="1">
        <w:r w:rsidRPr="00617691">
          <w:rPr>
            <w:rStyle w:val="Kpr"/>
            <w:rFonts w:ascii="Times New Roman" w:hAnsi="Times New Roman"/>
            <w:noProof/>
          </w:rPr>
          <w:t>Tablo 5.5 Mayıs 2017 Döneminde İthalat Lisansı Sahiplerinin Nihai Tüketiciye Yaptığı Doğal Gaz Satışları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8" w:history="1">
        <w:r w:rsidRPr="00617691">
          <w:rPr>
            <w:rStyle w:val="Kpr"/>
            <w:rFonts w:ascii="Times New Roman" w:hAnsi="Times New Roman"/>
            <w:noProof/>
          </w:rPr>
          <w:t>Tablo 5.6 Mayıs 2017 Döneminde Toptan Satış Lisansı Sahiplerinin Nihai Tüketiciye Yaptığı Doğal Gaz Satışları(Milyon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49" w:history="1">
        <w:r w:rsidRPr="00617691">
          <w:rPr>
            <w:rStyle w:val="Kpr"/>
            <w:rFonts w:ascii="Times New Roman" w:hAnsi="Times New Roman"/>
            <w:noProof/>
          </w:rPr>
          <w:t>Tablo 5.7 Mayıs 2017 Döneminde Sıkıştırılmış Doğal Gaz Lisansı Sahiplerinin Nihai Tüketiciye Yaptığı Satışlar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0" w:history="1">
        <w:r w:rsidRPr="00617691">
          <w:rPr>
            <w:rStyle w:val="Kpr"/>
            <w:rFonts w:ascii="Times New Roman" w:hAnsi="Times New Roman"/>
            <w:noProof/>
          </w:rPr>
          <w:t>Tablo 5.8 Mayıs 2017 Döneminde Ülke Genelindeki Nihai Tüketicilere En Fazla Doğal Gaz Satışı Gerçekleştiren 10 Şirketin Satış Payları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1" w:history="1">
        <w:r w:rsidRPr="00617691">
          <w:rPr>
            <w:rStyle w:val="Kpr"/>
            <w:rFonts w:ascii="Times New Roman" w:hAnsi="Times New Roman"/>
            <w:noProof/>
          </w:rPr>
          <w:t>Tablo 6.1 Mayıs 2017 Döneminde Doğal Gaz Piyasasında Faaliyet Gösteren Lisans Sahiplerinin Aralarında Yapmış Olduğu Toplam Doğal Gaz Satış Miktarı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2" w:history="1">
        <w:r w:rsidRPr="00617691">
          <w:rPr>
            <w:rStyle w:val="Kpr"/>
            <w:rFonts w:ascii="Times New Roman" w:hAnsi="Times New Roman"/>
            <w:noProof/>
          </w:rPr>
          <w:t>Tablo 6.2 Mayıs 2017 Döneminde Doğal Gaz Piyasasında Faaliyet Gösteren Lisans Sahiplerine En Fazla Doğal Gaz Satan 10 Şirketin Satış Payları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3" w:history="1">
        <w:r w:rsidRPr="00617691">
          <w:rPr>
            <w:rStyle w:val="Kpr"/>
            <w:rFonts w:ascii="Times New Roman" w:hAnsi="Times New Roman"/>
            <w:noProof/>
          </w:rPr>
          <w:t>Tablo 6.3 Mayıs 2017 Döneminde Doğal Gaz Piyasasında Faaliyet Gösteren Lisans Sahiplerinin Aralarında Yapmış Olduğu Toplam Doğal Gaz Alış Miktarı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4" w:history="1">
        <w:r w:rsidRPr="00617691">
          <w:rPr>
            <w:rStyle w:val="Kpr"/>
            <w:rFonts w:ascii="Times New Roman" w:hAnsi="Times New Roman"/>
            <w:noProof/>
          </w:rPr>
          <w:t>Tablo 6.4 Mayıs 2017 Döneminde Doğal Gaz Piyasasında Faaliyet Gösteren Lisans Sahiplerinden En Fazla Doğal Gaz Satın Alan Doğal Gaz Lisansı Sahibi 10 Şirketin Alış Payları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5" w:history="1">
        <w:r w:rsidRPr="00617691">
          <w:rPr>
            <w:rStyle w:val="Kpr"/>
            <w:rFonts w:ascii="Times New Roman" w:hAnsi="Times New Roman"/>
            <w:noProof/>
          </w:rPr>
          <w:t>Tablo 7.1 Mayıs 2017 Döneminde Şirketlere Göre İletilen LNG Miktarları (Milyon Sm</w:t>
        </w:r>
        <w:r w:rsidRPr="0061769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7691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6" w:history="1">
        <w:r w:rsidRPr="00617691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7" w:history="1">
        <w:r w:rsidRPr="00617691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8" w:history="1">
        <w:r w:rsidRPr="00617691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59" w:history="1">
        <w:r w:rsidRPr="00617691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0" w:history="1">
        <w:r w:rsidRPr="00617691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1" w:history="1">
        <w:r w:rsidRPr="00617691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2" w:history="1">
        <w:r w:rsidRPr="00617691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3" w:history="1">
        <w:r w:rsidRPr="00617691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4" w:history="1">
        <w:r w:rsidRPr="00617691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5" w:history="1">
        <w:r w:rsidRPr="00617691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6" w:history="1">
        <w:r w:rsidRPr="00617691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7" w:history="1">
        <w:r w:rsidRPr="00617691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8" w:history="1">
        <w:r w:rsidRPr="00617691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69" w:history="1">
        <w:r w:rsidRPr="00617691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0" w:history="1">
        <w:r w:rsidRPr="00617691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1" w:history="1">
        <w:r w:rsidRPr="00617691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2" w:history="1">
        <w:r w:rsidRPr="00617691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3" w:history="1">
        <w:r w:rsidRPr="00617691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4" w:history="1">
        <w:r w:rsidRPr="00617691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5" w:history="1">
        <w:r w:rsidRPr="00617691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6" w:history="1">
        <w:r w:rsidRPr="00617691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7" w:history="1">
        <w:r w:rsidRPr="00617691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8" w:history="1">
        <w:r w:rsidRPr="00617691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79" w:history="1">
        <w:r w:rsidRPr="00617691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0" w:history="1">
        <w:r w:rsidRPr="00617691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1" w:history="1">
        <w:r w:rsidRPr="00617691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2" w:history="1">
        <w:r w:rsidRPr="00617691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3" w:history="1">
        <w:r w:rsidRPr="00617691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4" w:history="1">
        <w:r w:rsidRPr="00617691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5" w:history="1">
        <w:r w:rsidRPr="00617691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6" w:history="1">
        <w:r w:rsidRPr="00617691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7" w:history="1">
        <w:r w:rsidRPr="00617691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8" w:history="1">
        <w:r w:rsidRPr="00617691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89" w:history="1">
        <w:r w:rsidRPr="00617691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0" w:history="1">
        <w:r w:rsidRPr="00617691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1" w:history="1">
        <w:r w:rsidRPr="00617691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2" w:history="1">
        <w:r w:rsidRPr="00617691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3" w:history="1">
        <w:r w:rsidRPr="00617691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4" w:history="1">
        <w:r w:rsidRPr="00617691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5" w:history="1">
        <w:r w:rsidRPr="00617691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6" w:history="1">
        <w:r w:rsidRPr="00617691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7" w:history="1">
        <w:r w:rsidRPr="00617691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8" w:history="1">
        <w:r w:rsidRPr="00617691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699" w:history="1">
        <w:r w:rsidRPr="00617691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0" w:history="1">
        <w:r w:rsidRPr="00617691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1" w:history="1">
        <w:r w:rsidRPr="00617691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2" w:history="1">
        <w:r w:rsidRPr="00617691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3" w:history="1">
        <w:r w:rsidRPr="00617691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4" w:history="1">
        <w:r w:rsidRPr="00617691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5" w:history="1">
        <w:r w:rsidRPr="00617691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6" w:history="1">
        <w:r w:rsidRPr="00617691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7" w:history="1">
        <w:r w:rsidRPr="00617691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8" w:history="1">
        <w:r w:rsidRPr="00617691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09" w:history="1">
        <w:r w:rsidRPr="00617691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0" w:history="1">
        <w:r w:rsidRPr="00617691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1" w:history="1">
        <w:r w:rsidRPr="00617691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2" w:history="1">
        <w:r w:rsidRPr="00617691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3" w:history="1">
        <w:r w:rsidRPr="00617691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4" w:history="1">
        <w:r w:rsidRPr="00617691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5" w:history="1">
        <w:r w:rsidRPr="00617691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6" w:history="1">
        <w:r w:rsidRPr="00617691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7" w:history="1">
        <w:r w:rsidRPr="00617691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8" w:history="1">
        <w:r w:rsidRPr="00617691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19" w:history="1">
        <w:r w:rsidRPr="00617691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0" w:history="1">
        <w:r w:rsidRPr="00617691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1" w:history="1">
        <w:r w:rsidRPr="00617691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2" w:history="1">
        <w:r w:rsidRPr="00617691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3" w:history="1">
        <w:r w:rsidRPr="00617691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4" w:history="1">
        <w:r w:rsidRPr="00617691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5" w:history="1">
        <w:r w:rsidRPr="00617691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6" w:history="1">
        <w:r w:rsidRPr="00617691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7" w:history="1">
        <w:r w:rsidRPr="00617691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8" w:history="1">
        <w:r w:rsidRPr="00617691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29" w:history="1">
        <w:r w:rsidRPr="00617691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0" w:history="1">
        <w:r w:rsidRPr="00617691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1" w:history="1">
        <w:r w:rsidRPr="00617691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2" w:history="1">
        <w:r w:rsidRPr="00617691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3" w:history="1">
        <w:r w:rsidRPr="00617691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4" w:history="1">
        <w:r w:rsidRPr="00617691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5" w:history="1">
        <w:r w:rsidRPr="00617691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6" w:history="1">
        <w:r w:rsidRPr="00617691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7" w:history="1">
        <w:r w:rsidRPr="00617691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296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8740738" w:history="1">
        <w:r w:rsidR="005E0296" w:rsidRPr="002321E7">
          <w:rPr>
            <w:rStyle w:val="Kpr"/>
            <w:rFonts w:ascii="Times New Roman" w:hAnsi="Times New Roman"/>
            <w:noProof/>
          </w:rPr>
          <w:t>Şekil 1.1 2017 Mayıs Ayında Üretim Sahaların Bulunduğu İllere Göre Doğal Gaz Üretim Oranları (%)</w:t>
        </w:r>
        <w:r w:rsidR="005E0296">
          <w:rPr>
            <w:noProof/>
            <w:webHidden/>
          </w:rPr>
          <w:tab/>
        </w:r>
        <w:r w:rsidR="005E0296">
          <w:rPr>
            <w:noProof/>
            <w:webHidden/>
          </w:rPr>
          <w:fldChar w:fldCharType="begin"/>
        </w:r>
        <w:r w:rsidR="005E0296">
          <w:rPr>
            <w:noProof/>
            <w:webHidden/>
          </w:rPr>
          <w:instrText xml:space="preserve"> PAGEREF _Toc488740738 \h </w:instrText>
        </w:r>
        <w:r w:rsidR="005E0296">
          <w:rPr>
            <w:noProof/>
            <w:webHidden/>
          </w:rPr>
        </w:r>
        <w:r w:rsidR="005E0296">
          <w:rPr>
            <w:noProof/>
            <w:webHidden/>
          </w:rPr>
          <w:fldChar w:fldCharType="separate"/>
        </w:r>
        <w:r w:rsidR="005E0296">
          <w:rPr>
            <w:noProof/>
            <w:webHidden/>
          </w:rPr>
          <w:t>1</w:t>
        </w:r>
        <w:r w:rsidR="005E0296"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39" w:history="1">
        <w:r w:rsidRPr="002321E7">
          <w:rPr>
            <w:rStyle w:val="Kpr"/>
            <w:rFonts w:ascii="Times New Roman" w:hAnsi="Times New Roman"/>
            <w:noProof/>
          </w:rPr>
          <w:t>Şekil 1.2 2017 Mayıs Ayında Toptan Satış Lisansı Sahibi Üretim Şirketlerinin Doğal Gaz Üretim Miktarları Oranları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0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1" w:history="1">
        <w:r w:rsidRPr="002321E7">
          <w:rPr>
            <w:rStyle w:val="Kpr"/>
            <w:rFonts w:ascii="Times New Roman" w:hAnsi="Times New Roman"/>
            <w:noProof/>
          </w:rPr>
          <w:t>Şekil 1.3 Mayıs 2016 ve Mayıs 2017 Dönemlerinde Toptan Satış Lisansı Sahibi Üretim Şirketlerinin Doğal Gaz Üretim Miktarları Oranlarının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2" w:history="1">
        <w:r w:rsidRPr="002321E7">
          <w:rPr>
            <w:rStyle w:val="Kpr"/>
            <w:rFonts w:ascii="Times New Roman" w:hAnsi="Times New Roman"/>
            <w:noProof/>
          </w:rPr>
          <w:t>Şekil 1.4 2017 Mayıs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3" w:history="1">
        <w:r w:rsidRPr="002321E7">
          <w:rPr>
            <w:rStyle w:val="Kpr"/>
            <w:rFonts w:ascii="Times New Roman" w:hAnsi="Times New Roman"/>
            <w:noProof/>
          </w:rPr>
          <w:t>Şekil 2.1 Mayıs 2016 ve Mayıs 2017 Dönemlerindeki Doğal Gaz İthalat Miktarlarının Karşılaştırılması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4" w:history="1">
        <w:r w:rsidRPr="002321E7">
          <w:rPr>
            <w:rStyle w:val="Kpr"/>
            <w:rFonts w:ascii="Times New Roman" w:hAnsi="Times New Roman"/>
            <w:noProof/>
          </w:rPr>
          <w:t>Şekil 2.2 Mayıs 2016 ve Mayıs 2017 Dönemlerindeki Doğal Gaz İthalat Miktarlarının Gazın Türüne Göre Karşılaştırılması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5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6" w:history="1">
        <w:r w:rsidRPr="002321E7">
          <w:rPr>
            <w:rStyle w:val="Kpr"/>
            <w:rFonts w:ascii="Times New Roman" w:hAnsi="Times New Roman"/>
            <w:noProof/>
          </w:rPr>
          <w:t>Şekil 2.3 Mayıs 2017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7" w:history="1">
        <w:r w:rsidRPr="002321E7">
          <w:rPr>
            <w:rStyle w:val="Kpr"/>
            <w:rFonts w:ascii="Times New Roman" w:hAnsi="Times New Roman"/>
            <w:noProof/>
          </w:rPr>
          <w:t>Şekil 2.4 Mayıs 2017 Doğal Gaz Arzının Karşılandığı Kaynakların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8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49" w:history="1">
        <w:r w:rsidRPr="002321E7">
          <w:rPr>
            <w:rStyle w:val="Kpr"/>
            <w:rFonts w:ascii="Times New Roman" w:hAnsi="Times New Roman"/>
            <w:noProof/>
          </w:rPr>
          <w:t>Şekil 3.1 Mayıs 2016 ve Mayıs 2017 Dönemlerindeki Depolama Stok Miktarlarının Depolama Türüne Göre Karşılaştırılması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0" w:history="1">
        <w:r w:rsidRPr="002321E7">
          <w:rPr>
            <w:rStyle w:val="Kpr"/>
            <w:rFonts w:ascii="Times New Roman" w:hAnsi="Times New Roman"/>
            <w:noProof/>
          </w:rPr>
          <w:t>Şekil 4.1 Mayıs 2016 ve Mayıs 2017 Dönemlerindeki Doğal Gaz İhracat Miktarlarının İhraç Edilen Ülkeye Göre Karşılaştırılması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1" w:history="1">
        <w:r w:rsidRPr="002321E7">
          <w:rPr>
            <w:rStyle w:val="Kpr"/>
            <w:rFonts w:ascii="Times New Roman" w:hAnsi="Times New Roman"/>
            <w:noProof/>
          </w:rPr>
          <w:t>Şekil 5.1 Mayıs 2017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2" w:history="1">
        <w:r w:rsidRPr="002321E7">
          <w:rPr>
            <w:rStyle w:val="Kpr"/>
            <w:rFonts w:ascii="Times New Roman" w:hAnsi="Times New Roman"/>
            <w:noProof/>
          </w:rPr>
          <w:t>Şekil 5.2 Mayıs 2016 ve Mayıs 2017 Dönemlerindeki Araç Yakıtı Olarak Kullanılan Doğal Gaz Satışlarının Karşılaştırılması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3" w:history="1">
        <w:r w:rsidRPr="002321E7">
          <w:rPr>
            <w:rStyle w:val="Kpr"/>
            <w:rFonts w:ascii="Times New Roman" w:hAnsi="Times New Roman"/>
            <w:noProof/>
          </w:rPr>
          <w:t>Şekil 5.3 Mayıs 2017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4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5" w:history="1">
        <w:r w:rsidRPr="002321E7">
          <w:rPr>
            <w:rStyle w:val="Kpr"/>
            <w:rFonts w:ascii="Times New Roman" w:hAnsi="Times New Roman"/>
            <w:noProof/>
          </w:rPr>
          <w:t>Şekil 5.4 Mayıs 2017 Döneminde Doğal Gaz Dağıtım Bölgelerindeki Toplam Boru Gazı Tüketim Miktarı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6" w:history="1">
        <w:r w:rsidRPr="002321E7">
          <w:rPr>
            <w:rStyle w:val="Kpr"/>
            <w:rFonts w:ascii="Times New Roman" w:hAnsi="Times New Roman"/>
            <w:noProof/>
          </w:rPr>
          <w:t>Şekil 7.1 Mayıs 2016 ve Mayıs 2017 Döneminde Gerçekleşen Sanal Ticaretin Dağılımı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E0296" w:rsidRDefault="005E029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740757" w:history="1">
        <w:r w:rsidRPr="002321E7">
          <w:rPr>
            <w:rStyle w:val="Kpr"/>
            <w:rFonts w:ascii="Times New Roman" w:hAnsi="Times New Roman"/>
            <w:noProof/>
          </w:rPr>
          <w:t>Şekil 7.2 Mayıs 2016 ve Mayıs 2017 Döneminde Gerçekleşen Gün Sonu Ticaretinin (GST) Dağılımı (Milyon Sm</w:t>
        </w:r>
        <w:r w:rsidRPr="002321E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2321E7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_Toc488740757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88740592"/>
      <w:bookmarkStart w:id="2" w:name="_GoBack"/>
      <w:bookmarkEnd w:id="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488740634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DA2636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A2636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96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1380"/>
        <w:gridCol w:w="1360"/>
        <w:gridCol w:w="1580"/>
        <w:gridCol w:w="1480"/>
        <w:gridCol w:w="1540"/>
      </w:tblGrid>
      <w:tr w:rsidR="00DA2636" w:rsidRPr="00DA2636" w:rsidTr="00DA2636">
        <w:trPr>
          <w:trHeight w:val="555"/>
        </w:trPr>
        <w:tc>
          <w:tcPr>
            <w:tcW w:w="2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30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281,93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-45,16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59,85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56,863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DA2636" w:rsidRPr="00DA2636" w:rsidTr="00DA2636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DA2636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7BDB6D" wp14:editId="60F3281E">
            <wp:extent cx="5924550" cy="3000375"/>
            <wp:effectExtent l="0" t="0" r="0" b="952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488740738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A2636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48874063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6"/>
        <w:gridCol w:w="1211"/>
        <w:gridCol w:w="1328"/>
        <w:gridCol w:w="1211"/>
        <w:gridCol w:w="1095"/>
        <w:gridCol w:w="1051"/>
      </w:tblGrid>
      <w:tr w:rsidR="00DA2636" w:rsidRPr="00DA2636" w:rsidTr="0093679A">
        <w:trPr>
          <w:trHeight w:val="720"/>
        </w:trPr>
        <w:tc>
          <w:tcPr>
            <w:tcW w:w="174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A2636" w:rsidRPr="00DA2636" w:rsidTr="0093679A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A2636" w:rsidRPr="00DA2636" w:rsidTr="0093679A">
        <w:trPr>
          <w:trHeight w:val="765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-44,42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-74,56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-45,16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-51,35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-45,16</w:t>
            </w:r>
          </w:p>
        </w:tc>
      </w:tr>
      <w:tr w:rsidR="00DA2636" w:rsidRPr="00DA2636" w:rsidTr="0093679A">
        <w:trPr>
          <w:trHeight w:val="765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-73,81</w:t>
            </w:r>
          </w:p>
        </w:tc>
      </w:tr>
      <w:tr w:rsidR="00DA2636" w:rsidRPr="00DA2636" w:rsidTr="0093679A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22,935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-21,54</w:t>
            </w:r>
          </w:p>
        </w:tc>
      </w:tr>
      <w:tr w:rsidR="00DA2636" w:rsidRPr="00DA2636" w:rsidTr="0093679A">
        <w:trPr>
          <w:trHeight w:val="102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A2636" w:rsidRPr="00DA2636" w:rsidTr="0093679A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58,278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73,510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23,28</w:t>
            </w:r>
          </w:p>
        </w:tc>
      </w:tr>
      <w:tr w:rsidR="00DA2636" w:rsidRPr="00DA2636" w:rsidTr="0093679A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A2636" w:rsidRPr="00DA2636" w:rsidRDefault="00DA2636" w:rsidP="00DA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2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93679A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F8D2F7B" wp14:editId="46CF6AE1">
            <wp:extent cx="6076950" cy="3268980"/>
            <wp:effectExtent l="0" t="0" r="0" b="762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8874073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93679A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6"/>
    </w:p>
    <w:p w:rsidR="003C3214" w:rsidRPr="00D47E2A" w:rsidRDefault="00B93163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88740740"/>
      <w:r>
        <w:rPr>
          <w:noProof/>
          <w:lang w:eastAsia="tr-TR"/>
        </w:rPr>
        <w:drawing>
          <wp:inline distT="0" distB="0" distL="0" distR="0" wp14:anchorId="332FBBCE" wp14:editId="49449132">
            <wp:extent cx="5629275" cy="4086225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8874074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B93163">
        <w:rPr>
          <w:rFonts w:ascii="Times New Roman" w:hAnsi="Times New Roman"/>
          <w:sz w:val="24"/>
          <w:szCs w:val="24"/>
        </w:rPr>
        <w:t>Mayıs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93163">
        <w:rPr>
          <w:rFonts w:ascii="Times New Roman" w:hAnsi="Times New Roman"/>
          <w:sz w:val="24"/>
          <w:szCs w:val="24"/>
        </w:rPr>
        <w:t>Mayıs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8"/>
    </w:p>
    <w:p w:rsidR="000A7DF4" w:rsidRPr="00092ADB" w:rsidRDefault="00AB507A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0F9E4E1" wp14:editId="1501CB2D">
            <wp:extent cx="4848225" cy="2709545"/>
            <wp:effectExtent l="0" t="0" r="9525" b="14605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48874074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AB507A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48874059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88740636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>isansı Sahibi Şirketlerin Mayıs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0B17">
        <w:rPr>
          <w:rFonts w:ascii="Times New Roman" w:hAnsi="Times New Roman"/>
          <w:sz w:val="24"/>
          <w:szCs w:val="24"/>
        </w:rPr>
        <w:t>Mayıs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977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134"/>
        <w:gridCol w:w="1134"/>
        <w:gridCol w:w="1276"/>
      </w:tblGrid>
      <w:tr w:rsidR="00700B17" w:rsidRPr="00700B17" w:rsidTr="00700B17">
        <w:trPr>
          <w:trHeight w:val="600"/>
        </w:trPr>
        <w:tc>
          <w:tcPr>
            <w:tcW w:w="38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26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00B17" w:rsidRPr="00700B17" w:rsidTr="00700B17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00B17" w:rsidRPr="00700B17" w:rsidTr="00700B17">
        <w:trPr>
          <w:trHeight w:val="51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21,13</w:t>
            </w:r>
          </w:p>
        </w:tc>
      </w:tr>
      <w:tr w:rsidR="00700B17" w:rsidRPr="00700B17" w:rsidTr="00700B17">
        <w:trPr>
          <w:trHeight w:val="51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700B17" w:rsidRPr="00700B17" w:rsidTr="00700B17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700B17" w:rsidRPr="00700B17" w:rsidTr="00700B17">
        <w:trPr>
          <w:trHeight w:val="51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21,45</w:t>
            </w:r>
          </w:p>
        </w:tc>
      </w:tr>
      <w:tr w:rsidR="00700B17" w:rsidRPr="00700B17" w:rsidTr="00700B17">
        <w:trPr>
          <w:trHeight w:val="51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700B17" w:rsidRPr="00700B17" w:rsidTr="00700B17">
        <w:trPr>
          <w:trHeight w:val="51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-18,89</w:t>
            </w:r>
          </w:p>
        </w:tc>
      </w:tr>
      <w:tr w:rsidR="00700B17" w:rsidRPr="00700B17" w:rsidTr="00700B17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13,62</w:t>
            </w:r>
          </w:p>
        </w:tc>
      </w:tr>
      <w:tr w:rsidR="00700B17" w:rsidRPr="00700B17" w:rsidTr="00700B17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38,05</w:t>
            </w:r>
          </w:p>
        </w:tc>
      </w:tr>
      <w:tr w:rsidR="00700B17" w:rsidRPr="00700B17" w:rsidTr="00700B17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3.215,71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3.727,77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B17" w:rsidRPr="00700B17" w:rsidRDefault="00700B17" w:rsidP="0070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B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8504D5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73CA8987" wp14:editId="08B43513">
            <wp:extent cx="485775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8874074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0B17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0B17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88740637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C6C61">
        <w:rPr>
          <w:rFonts w:ascii="Times New Roman" w:hAnsi="Times New Roman"/>
          <w:sz w:val="24"/>
          <w:szCs w:val="24"/>
        </w:rPr>
        <w:t>Mayıs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0C6C61">
        <w:rPr>
          <w:rFonts w:ascii="Times New Roman" w:hAnsi="Times New Roman"/>
          <w:sz w:val="24"/>
          <w:szCs w:val="24"/>
        </w:rPr>
        <w:t>Mayıs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10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480"/>
        <w:gridCol w:w="1600"/>
        <w:gridCol w:w="1580"/>
        <w:gridCol w:w="1500"/>
        <w:gridCol w:w="1800"/>
      </w:tblGrid>
      <w:tr w:rsidR="000C6C61" w:rsidRPr="000C6C61" w:rsidTr="000C6C61">
        <w:trPr>
          <w:trHeight w:val="615"/>
        </w:trPr>
        <w:tc>
          <w:tcPr>
            <w:tcW w:w="21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0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30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8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C6C61" w:rsidRPr="000C6C61" w:rsidTr="000C6C61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C6C61" w:rsidRPr="000C6C61" w:rsidTr="000C6C61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461,72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41,86</w:t>
            </w:r>
          </w:p>
        </w:tc>
      </w:tr>
      <w:tr w:rsidR="000C6C61" w:rsidRPr="000C6C61" w:rsidTr="000C6C61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2.890,23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3.266,05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13,00</w:t>
            </w:r>
          </w:p>
        </w:tc>
      </w:tr>
      <w:tr w:rsidR="000C6C61" w:rsidRPr="000C6C61" w:rsidTr="000C6C61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3.215,71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3.727,77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C6C61" w:rsidRPr="000C6C61" w:rsidRDefault="000C6C61" w:rsidP="000C6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6C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B12FD8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A86D3F2" wp14:editId="7D90340C">
            <wp:extent cx="4572000" cy="3756660"/>
            <wp:effectExtent l="0" t="0" r="0" b="1524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48874074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12FD8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12FD8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488740638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1702C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B1702C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1294"/>
        <w:gridCol w:w="1296"/>
        <w:gridCol w:w="1294"/>
        <w:gridCol w:w="1296"/>
        <w:gridCol w:w="1754"/>
      </w:tblGrid>
      <w:tr w:rsidR="00B1702C" w:rsidRPr="00B1702C" w:rsidTr="00B1702C">
        <w:trPr>
          <w:trHeight w:val="64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25,16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72,47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39,36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-21,19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1.896,66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1.948,92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B1702C" w:rsidRPr="00B1702C" w:rsidTr="00B1702C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3.215,71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3.727,77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1702C" w:rsidRPr="00B1702C" w:rsidRDefault="00B1702C" w:rsidP="00B17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7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B1702C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88740745"/>
      <w:r>
        <w:rPr>
          <w:noProof/>
          <w:lang w:eastAsia="tr-TR"/>
        </w:rPr>
        <w:drawing>
          <wp:inline distT="0" distB="0" distL="0" distR="0" wp14:anchorId="51FD03DB" wp14:editId="0284612D">
            <wp:extent cx="5760720" cy="3585845"/>
            <wp:effectExtent l="0" t="0" r="11430" b="1460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6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8874074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1702C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7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88740639"/>
      <w:r w:rsidRPr="000D410D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2D7560">
        <w:rPr>
          <w:rFonts w:ascii="Times New Roman" w:hAnsi="Times New Roman"/>
          <w:sz w:val="24"/>
          <w:szCs w:val="24"/>
        </w:rPr>
        <w:t>Mayıs</w:t>
      </w:r>
      <w:r>
        <w:rPr>
          <w:rFonts w:ascii="Times New Roman" w:hAnsi="Times New Roman"/>
          <w:sz w:val="24"/>
          <w:szCs w:val="24"/>
        </w:rPr>
        <w:t xml:space="preserve">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7560">
        <w:rPr>
          <w:rFonts w:ascii="Times New Roman" w:hAnsi="Times New Roman"/>
          <w:sz w:val="24"/>
          <w:szCs w:val="24"/>
        </w:rPr>
        <w:t>ve Mayıs</w:t>
      </w:r>
      <w:r w:rsidRPr="000D410D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Sm3)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4"/>
        <w:gridCol w:w="1247"/>
        <w:gridCol w:w="735"/>
        <w:gridCol w:w="1963"/>
        <w:gridCol w:w="861"/>
        <w:gridCol w:w="838"/>
        <w:gridCol w:w="766"/>
        <w:gridCol w:w="1458"/>
      </w:tblGrid>
      <w:tr w:rsidR="00FA7404" w:rsidRPr="00FA7404" w:rsidTr="00FA7404">
        <w:trPr>
          <w:trHeight w:val="315"/>
        </w:trPr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1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6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625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A7404" w:rsidRPr="00FA7404" w:rsidTr="00FA7404">
        <w:trPr>
          <w:trHeight w:val="315"/>
        </w:trPr>
        <w:tc>
          <w:tcPr>
            <w:tcW w:w="5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625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FA7404" w:rsidRPr="00FA7404" w:rsidTr="00FA7404">
        <w:trPr>
          <w:trHeight w:val="315"/>
        </w:trPr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475,46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518,11    </w:t>
            </w:r>
          </w:p>
        </w:tc>
        <w:tc>
          <w:tcPr>
            <w:tcW w:w="9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1.896,66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219,11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62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3.215,71</w:t>
            </w:r>
          </w:p>
        </w:tc>
      </w:tr>
      <w:tr w:rsidR="00FA7404" w:rsidRPr="00FA7404" w:rsidTr="00FA7404">
        <w:trPr>
          <w:trHeight w:val="315"/>
        </w:trPr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2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2.890,23</w:t>
            </w:r>
          </w:p>
        </w:tc>
        <w:tc>
          <w:tcPr>
            <w:tcW w:w="16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325,47</w:t>
            </w:r>
          </w:p>
        </w:tc>
        <w:tc>
          <w:tcPr>
            <w:tcW w:w="62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FA7404" w:rsidRPr="00FA7404" w:rsidTr="00FA7404">
        <w:trPr>
          <w:trHeight w:val="315"/>
        </w:trPr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Mayıs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595,09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722,04  </w:t>
            </w:r>
          </w:p>
        </w:tc>
        <w:tc>
          <w:tcPr>
            <w:tcW w:w="9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1.948,92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377,90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 </w:t>
            </w:r>
          </w:p>
        </w:tc>
        <w:tc>
          <w:tcPr>
            <w:tcW w:w="62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3.727,77</w:t>
            </w:r>
          </w:p>
        </w:tc>
      </w:tr>
      <w:tr w:rsidR="00FA7404" w:rsidRPr="00FA7404" w:rsidTr="00FA7404">
        <w:trPr>
          <w:trHeight w:val="315"/>
        </w:trPr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2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3.266,05</w:t>
            </w:r>
          </w:p>
        </w:tc>
        <w:tc>
          <w:tcPr>
            <w:tcW w:w="16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7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461,72</w:t>
            </w:r>
          </w:p>
        </w:tc>
        <w:tc>
          <w:tcPr>
            <w:tcW w:w="62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404" w:rsidRPr="00FA7404" w:rsidRDefault="00FA7404" w:rsidP="00FA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0D410D" w:rsidRPr="00092ADB" w:rsidRDefault="000D410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D15D82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F5E24CC" wp14:editId="4027E0C4">
            <wp:extent cx="5760720" cy="3345815"/>
            <wp:effectExtent l="0" t="0" r="11430" b="698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48874074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15D82">
        <w:rPr>
          <w:rFonts w:ascii="Times New Roman" w:hAnsi="Times New Roman"/>
          <w:sz w:val="24"/>
          <w:szCs w:val="24"/>
        </w:rPr>
        <w:t>Mayıs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9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20" w:name="_Toc488740640"/>
      <w:r w:rsidRPr="00674360">
        <w:rPr>
          <w:rFonts w:ascii="Times New Roman" w:hAnsi="Times New Roman"/>
          <w:sz w:val="23"/>
          <w:szCs w:val="23"/>
        </w:rPr>
        <w:t>Tablo 2.</w:t>
      </w:r>
      <w:r w:rsidR="000D410D">
        <w:rPr>
          <w:rFonts w:ascii="Times New Roman" w:hAnsi="Times New Roman"/>
          <w:sz w:val="23"/>
          <w:szCs w:val="23"/>
        </w:rPr>
        <w:t>5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D15D82">
        <w:rPr>
          <w:rFonts w:ascii="Times New Roman" w:hAnsi="Times New Roman"/>
          <w:sz w:val="23"/>
          <w:szCs w:val="23"/>
        </w:rPr>
        <w:t>Mayıs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4"/>
        <w:gridCol w:w="2949"/>
        <w:gridCol w:w="2949"/>
      </w:tblGrid>
      <w:tr w:rsidR="00753A32" w:rsidRPr="00753A32" w:rsidTr="00947C53">
        <w:trPr>
          <w:trHeight w:val="372"/>
        </w:trPr>
        <w:tc>
          <w:tcPr>
            <w:tcW w:w="1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50F1D" w:rsidRPr="00753A32" w:rsidTr="00350F1D">
        <w:trPr>
          <w:trHeight w:val="408"/>
        </w:trPr>
        <w:tc>
          <w:tcPr>
            <w:tcW w:w="1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50F1D" w:rsidRPr="00947C53" w:rsidRDefault="00350F1D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D15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D15D82" w:rsidP="00350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3.727,77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D15D82" w:rsidP="00350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30,28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8874059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1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88740641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625A6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F625A6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3"/>
        <w:gridCol w:w="2037"/>
        <w:gridCol w:w="1053"/>
        <w:gridCol w:w="2003"/>
        <w:gridCol w:w="1064"/>
        <w:gridCol w:w="982"/>
      </w:tblGrid>
      <w:tr w:rsidR="00F625A6" w:rsidRPr="00F625A6" w:rsidTr="00F625A6">
        <w:trPr>
          <w:trHeight w:val="495"/>
        </w:trPr>
        <w:tc>
          <w:tcPr>
            <w:tcW w:w="106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5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625A6" w:rsidRPr="00F625A6" w:rsidTr="00F625A6">
        <w:trPr>
          <w:trHeight w:val="300"/>
        </w:trPr>
        <w:tc>
          <w:tcPr>
            <w:tcW w:w="10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625A6" w:rsidRPr="00F625A6" w:rsidTr="00F625A6">
        <w:trPr>
          <w:trHeight w:val="300"/>
        </w:trPr>
        <w:tc>
          <w:tcPr>
            <w:tcW w:w="10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1.414,44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95,19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1.495,53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F625A6" w:rsidRPr="00F625A6" w:rsidTr="00F625A6">
        <w:trPr>
          <w:trHeight w:val="300"/>
        </w:trPr>
        <w:tc>
          <w:tcPr>
            <w:tcW w:w="10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71,48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115,89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62,13</w:t>
            </w:r>
          </w:p>
        </w:tc>
      </w:tr>
      <w:tr w:rsidR="00F625A6" w:rsidRPr="00F625A6" w:rsidTr="00F625A6">
        <w:trPr>
          <w:trHeight w:val="300"/>
        </w:trPr>
        <w:tc>
          <w:tcPr>
            <w:tcW w:w="10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1.485,92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1.611,42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625A6" w:rsidRPr="00F625A6" w:rsidRDefault="00F625A6" w:rsidP="00F62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2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625A6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3" w:name="_Toc488740748"/>
      <w:r>
        <w:rPr>
          <w:noProof/>
          <w:lang w:eastAsia="tr-TR"/>
        </w:rPr>
        <w:drawing>
          <wp:inline distT="0" distB="0" distL="0" distR="0" wp14:anchorId="0327B204" wp14:editId="24E4F236">
            <wp:extent cx="4067175" cy="2886075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3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8874074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625A6">
        <w:rPr>
          <w:rFonts w:ascii="Times New Roman" w:hAnsi="Times New Roman"/>
          <w:sz w:val="24"/>
          <w:szCs w:val="24"/>
        </w:rPr>
        <w:t>Mayıs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F625A6">
        <w:rPr>
          <w:rFonts w:ascii="Times New Roman" w:hAnsi="Times New Roman"/>
          <w:sz w:val="24"/>
          <w:szCs w:val="24"/>
        </w:rPr>
        <w:t>Mayıs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8874059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5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88740642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64203A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4203A">
        <w:rPr>
          <w:rFonts w:ascii="Times New Roman" w:hAnsi="Times New Roman"/>
          <w:sz w:val="24"/>
          <w:szCs w:val="24"/>
        </w:rPr>
        <w:t>Mayıs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4"/>
        <w:gridCol w:w="2013"/>
        <w:gridCol w:w="1008"/>
        <w:gridCol w:w="2014"/>
        <w:gridCol w:w="1008"/>
        <w:gridCol w:w="1365"/>
      </w:tblGrid>
      <w:tr w:rsidR="0064203A" w:rsidRPr="0064203A" w:rsidTr="0064203A">
        <w:trPr>
          <w:trHeight w:val="66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4203A" w:rsidRPr="0064203A" w:rsidTr="0064203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4203A" w:rsidRPr="0064203A" w:rsidTr="0064203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-58,44</w:t>
            </w:r>
          </w:p>
        </w:tc>
      </w:tr>
      <w:tr w:rsidR="0064203A" w:rsidRPr="0064203A" w:rsidTr="0064203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72,22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203A" w:rsidRPr="0064203A" w:rsidRDefault="0064203A" w:rsidP="00642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2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-58,44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C90DF9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E9D1389" wp14:editId="052B3B32">
            <wp:extent cx="5039360" cy="2743200"/>
            <wp:effectExtent l="0" t="0" r="889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8874075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C90DF9">
        <w:rPr>
          <w:rFonts w:ascii="Times New Roman" w:hAnsi="Times New Roman"/>
          <w:sz w:val="24"/>
          <w:szCs w:val="24"/>
        </w:rPr>
        <w:t>Mayıs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C90DF9">
        <w:rPr>
          <w:rFonts w:ascii="Times New Roman" w:hAnsi="Times New Roman"/>
          <w:sz w:val="24"/>
          <w:szCs w:val="24"/>
        </w:rPr>
        <w:t>Mayıs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7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8" w:name="_Toc48874059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8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88740643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9"/>
    </w:p>
    <w:tbl>
      <w:tblPr>
        <w:tblW w:w="102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992"/>
        <w:gridCol w:w="870"/>
        <w:gridCol w:w="840"/>
        <w:gridCol w:w="849"/>
        <w:gridCol w:w="1268"/>
      </w:tblGrid>
      <w:tr w:rsidR="00082486" w:rsidRPr="00082486" w:rsidTr="00082486">
        <w:trPr>
          <w:trHeight w:val="270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Mayıs</w:t>
            </w:r>
          </w:p>
        </w:tc>
        <w:tc>
          <w:tcPr>
            <w:tcW w:w="168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1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82486" w:rsidRPr="00082486" w:rsidTr="00082486">
        <w:trPr>
          <w:trHeight w:val="285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486" w:rsidRPr="00082486" w:rsidRDefault="00082486" w:rsidP="0008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1.066,11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1.331,44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38,756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24,89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-44,18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82,36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298,39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63.621,05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166,89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904,60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82486" w:rsidRPr="00082486" w:rsidTr="00082486">
        <w:trPr>
          <w:trHeight w:val="30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-95,27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164.910,70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31,88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-10,57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190,72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-57,12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38,32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082486" w:rsidRPr="00082486" w:rsidTr="00082486">
        <w:trPr>
          <w:trHeight w:val="232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-6,69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274,80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61,55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-12,08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-21,16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140,91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</w:tr>
      <w:tr w:rsidR="00082486" w:rsidRPr="00082486" w:rsidTr="00082486">
        <w:trPr>
          <w:trHeight w:val="223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106,56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20,48</w:t>
            </w:r>
          </w:p>
        </w:tc>
      </w:tr>
      <w:tr w:rsidR="00082486" w:rsidRPr="00082486" w:rsidTr="00082486">
        <w:trPr>
          <w:trHeight w:val="24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-11,42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85,39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-48,66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37,84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29,67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564,58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46,80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082486" w:rsidRPr="00082486" w:rsidTr="00082486">
        <w:trPr>
          <w:trHeight w:val="34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14,56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64,25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-18,02</w:t>
            </w:r>
          </w:p>
        </w:tc>
      </w:tr>
      <w:tr w:rsidR="00082486" w:rsidRPr="00082486" w:rsidTr="0008248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2.912,29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3.435,48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82486" w:rsidRPr="00082486" w:rsidRDefault="00082486" w:rsidP="0008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824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17,96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EC358C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6F36D2" wp14:editId="5796DBAC">
            <wp:extent cx="4572000" cy="27432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0" w:name="_Toc48874075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0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EC358C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C41FC43" wp14:editId="1A776F48">
            <wp:extent cx="5572125" cy="318135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1" w:name="_Toc48874075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1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C86AEC" w:rsidRDefault="00C86AEC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88740644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2"/>
    </w:p>
    <w:tbl>
      <w:tblPr>
        <w:tblW w:w="500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610"/>
        <w:gridCol w:w="1610"/>
        <w:gridCol w:w="1611"/>
        <w:gridCol w:w="1611"/>
        <w:gridCol w:w="1611"/>
      </w:tblGrid>
      <w:tr w:rsidR="00A814F1" w:rsidRPr="00A814F1" w:rsidTr="00A814F1">
        <w:trPr>
          <w:cantSplit/>
          <w:trHeight w:val="315"/>
          <w:tblHeader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27,766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28,955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2,738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8,545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9,282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0,311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6,491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6,879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5,222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234,286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237,189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82,864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91,417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1,171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0,547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9,071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10,336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79,112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79,969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2,920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2,959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4,860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1,349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37,894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38,321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0,708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13,030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14,135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3,576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199,507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201,640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31,017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31,125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5,286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6,001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9,111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9,294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119,351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120,419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9,533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10,020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17,667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2,993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6,845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7,014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3,191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16,818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17,595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61,979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62,410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31,627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1,797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1,058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100,256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101,643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0,391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7,979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8,861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365,419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11,358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377,944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361,035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363,964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16,649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17,267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12,188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12,206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KARAMAN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7,844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8,200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4,136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4,947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5,196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36,408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132,788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132,985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46,562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4,485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353,526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354,474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41,790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43,303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33,162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9,582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10,088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38,811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39,964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58,093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59,054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3,204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3,460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3,969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4,993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6,818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14,616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15,054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3,878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11,327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216,689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216,957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141,569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141,870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0,937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11,088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11,601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18,043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18,816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180,758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182,269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4,442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4,524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5,182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6,358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0,082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16,024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16,081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5,108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10,517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10,842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8,333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8,557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39,260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39,778</w:t>
            </w:r>
          </w:p>
        </w:tc>
      </w:tr>
      <w:tr w:rsidR="00A814F1" w:rsidRPr="00A814F1" w:rsidTr="00A814F1">
        <w:trPr>
          <w:trHeight w:val="315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81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3.359,544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53,679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20,827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814F1" w:rsidRPr="00A814F1" w:rsidRDefault="00A814F1" w:rsidP="00A8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3.435,482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88740645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3"/>
    </w:p>
    <w:tbl>
      <w:tblPr>
        <w:tblW w:w="102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220"/>
        <w:gridCol w:w="1417"/>
      </w:tblGrid>
      <w:tr w:rsidR="00EC358C" w:rsidRPr="00EC358C" w:rsidTr="00DC102E">
        <w:trPr>
          <w:cantSplit/>
          <w:trHeight w:val="315"/>
          <w:tblHeader/>
        </w:trPr>
        <w:tc>
          <w:tcPr>
            <w:tcW w:w="7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C358C" w:rsidRPr="00EC358C" w:rsidRDefault="00EC358C" w:rsidP="00EC3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C358C" w:rsidRPr="00EC358C" w:rsidRDefault="00EC358C" w:rsidP="00EC3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C358C" w:rsidRPr="00EC358C" w:rsidRDefault="00EC358C" w:rsidP="00EC3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Serbest Tüketici Sayısı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78.256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1.287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78.256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1.287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58.400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1.577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58.400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1.577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54.419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2.178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54.419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2.178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51.474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2.530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51.474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2.530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53.003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2.560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53.003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2.560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1.661.653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79.186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1.626.537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77.855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5.180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167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29.936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1.164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47.771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626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47.771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626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3.590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251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3.590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251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30.126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30.126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149.674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5.899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90.880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3.668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40.435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1.492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11.407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439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6.952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17.554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539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17.554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539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34.519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590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34.519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590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9.592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772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9.592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772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46.128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2.476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46.128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2.476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GÖL MUŞ DOĞALGAZ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50.617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2.855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45.695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2.416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4.922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439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29.149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1.686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A.Ş: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29.149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1.686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787.017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25.129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25.343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675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29.517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17.705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573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649.047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20.309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65.405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2.672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76.777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3.597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76.777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3.597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21.790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1.848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21.790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1.848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82.399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6.679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AĞITIM SANAYİ VE TİCARET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82.399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6.679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158.960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4.550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158.960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4.550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123.906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2.982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123.906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2.982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56.008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3.134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56.008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3.134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42.963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2.059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42.963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2.059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99.671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4.496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99.671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4.496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34.379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1.895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34.379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1.895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94.686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8.321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94.686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8.321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ESKİŞEHİR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258.009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10.244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1.287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109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256.722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10.135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167.382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4.501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167.382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4.501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12.696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244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12.696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6.876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535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6.876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535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46.752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725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46.752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725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4.252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4.252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60.752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2.642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60.752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2.642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4.542.194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215.528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16.262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412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4.525.932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215.116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484.773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7.338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484.773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7.338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94.992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2.081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94.992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2.081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47.050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2.829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47.050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2.829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38.815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1.849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38.815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1.849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19.645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633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19.645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633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32.673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3.863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32.673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3.863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290.474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10.136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290.474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10.136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KIRIKKALE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62.399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2.184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62.399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2.184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62.548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3.075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62.548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3.075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42.674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2.365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41.215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2.281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1.459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6.333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307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6.333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307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507.648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11.708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15.279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395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306.593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6.227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185.776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5.086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312.517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12.458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26.578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1.421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270.032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10.224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15.907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813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96.670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4.591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96.670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4.591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127.745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5.389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127.745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5.389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101.782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2.905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101.782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2.905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60.461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719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60.461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719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6.858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6.858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39.185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1.810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39.185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1.810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43.597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1.781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43.597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1.781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ORDU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50.330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1.342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50.330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1.342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21.326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268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21.326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268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31.043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900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31.043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179.931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5.508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171.141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5.183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8.790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325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198.836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5.366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31.202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947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6.598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169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161.036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4.250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19.314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466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19.314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466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99.875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3.305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99.875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3.305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64.229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1.463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64.229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1.463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205.419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6.621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87.971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2.711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117.448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3.910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70.077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2.847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70.077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2.847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49.805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866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49.805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866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55.501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2.573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55.501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2.573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40.492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2.923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40.492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2.923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75.201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2.357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75.201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2.357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42.386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3.293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42.386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3.293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69.757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2.088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28.992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729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40.765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102E">
              <w:rPr>
                <w:rFonts w:ascii="Times New Roman" w:hAnsi="Times New Roman" w:cs="Times New Roman"/>
                <w:color w:val="000000"/>
              </w:rPr>
              <w:t>1.359</w:t>
            </w:r>
          </w:p>
        </w:tc>
      </w:tr>
      <w:tr w:rsidR="00DC102E" w:rsidRPr="00EC358C" w:rsidTr="00DC102E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02E" w:rsidRPr="00EC358C" w:rsidRDefault="00DC102E" w:rsidP="00DC10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C3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12.808.356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02E" w:rsidRPr="00DC102E" w:rsidRDefault="00DC102E" w:rsidP="001A76E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C102E">
              <w:rPr>
                <w:rFonts w:ascii="Times New Roman" w:hAnsi="Times New Roman" w:cs="Times New Roman"/>
                <w:b/>
                <w:bCs/>
                <w:color w:val="000000"/>
              </w:rPr>
              <w:t>524.752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88740646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1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51"/>
        <w:gridCol w:w="1559"/>
        <w:gridCol w:w="930"/>
      </w:tblGrid>
      <w:tr w:rsidR="001F28C6" w:rsidRPr="001F28C6" w:rsidTr="001F28C6">
        <w:trPr>
          <w:cantSplit/>
          <w:trHeight w:val="315"/>
          <w:tblHeader/>
          <w:jc w:val="center"/>
        </w:trPr>
        <w:tc>
          <w:tcPr>
            <w:tcW w:w="87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F28C6" w:rsidRPr="001F28C6" w:rsidTr="001F28C6">
        <w:trPr>
          <w:trHeight w:val="324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267,34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25,02</w:t>
            </w:r>
          </w:p>
        </w:tc>
      </w:tr>
      <w:tr w:rsidR="001F28C6" w:rsidRPr="001F28C6" w:rsidTr="001F28C6">
        <w:trPr>
          <w:trHeight w:val="60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12,93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</w:t>
            </w:r>
          </w:p>
        </w:tc>
      </w:tr>
      <w:tr w:rsidR="001F28C6" w:rsidRPr="001F28C6" w:rsidTr="001F28C6">
        <w:trPr>
          <w:trHeight w:val="3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3,81</w:t>
            </w:r>
          </w:p>
        </w:tc>
      </w:tr>
      <w:tr w:rsidR="001F28C6" w:rsidRPr="001F28C6" w:rsidTr="001F28C6">
        <w:trPr>
          <w:trHeight w:val="322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1F28C6" w:rsidRPr="001F28C6" w:rsidTr="001F28C6">
        <w:trPr>
          <w:trHeight w:val="55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</w:tr>
      <w:tr w:rsidR="001F28C6" w:rsidRPr="001F28C6" w:rsidTr="001F28C6">
        <w:trPr>
          <w:trHeight w:val="332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1F28C6" w:rsidRPr="001F28C6" w:rsidTr="001F28C6">
        <w:trPr>
          <w:trHeight w:val="314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1F28C6" w:rsidRPr="001F28C6" w:rsidTr="001F28C6">
        <w:trPr>
          <w:trHeight w:val="36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1F28C6" w:rsidRPr="001F28C6" w:rsidTr="001F28C6">
        <w:trPr>
          <w:trHeight w:val="40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1F28C6" w:rsidRPr="001F28C6" w:rsidTr="001F28C6">
        <w:trPr>
          <w:trHeight w:val="284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1F28C6" w:rsidRPr="001F28C6" w:rsidTr="001F28C6">
        <w:trPr>
          <w:trHeight w:val="36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1F28C6" w:rsidRPr="001F28C6" w:rsidTr="001F28C6">
        <w:trPr>
          <w:trHeight w:val="37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1F28C6" w:rsidRPr="001F28C6" w:rsidTr="001F28C6">
        <w:trPr>
          <w:trHeight w:val="30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1F28C6" w:rsidRPr="001F28C6" w:rsidTr="001F28C6">
        <w:trPr>
          <w:trHeight w:val="53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1F28C6" w:rsidRPr="001F28C6" w:rsidTr="001F28C6">
        <w:trPr>
          <w:trHeight w:val="24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1F28C6" w:rsidRPr="001F28C6" w:rsidTr="001F28C6">
        <w:trPr>
          <w:trHeight w:val="25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1F28C6" w:rsidRPr="001F28C6" w:rsidTr="001F28C6">
        <w:trPr>
          <w:trHeight w:val="36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1F28C6" w:rsidRPr="001F28C6" w:rsidTr="001F28C6">
        <w:trPr>
          <w:trHeight w:val="279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1F28C6" w:rsidRPr="001F28C6" w:rsidTr="001F28C6">
        <w:trPr>
          <w:trHeight w:val="2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1F28C6" w:rsidRPr="001F28C6" w:rsidTr="001F28C6">
        <w:trPr>
          <w:trHeight w:val="3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1F28C6" w:rsidRPr="001F28C6" w:rsidTr="001F28C6">
        <w:trPr>
          <w:trHeight w:val="50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1F28C6" w:rsidRPr="001F28C6" w:rsidTr="001F28C6">
        <w:trPr>
          <w:trHeight w:val="547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1F28C6" w:rsidRPr="001F28C6" w:rsidTr="001F28C6">
        <w:trPr>
          <w:trHeight w:val="6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1F28C6" w:rsidRPr="001F28C6" w:rsidTr="001F28C6">
        <w:trPr>
          <w:trHeight w:val="319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1F28C6" w:rsidRPr="001F28C6" w:rsidTr="001F28C6">
        <w:trPr>
          <w:trHeight w:val="351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1F28C6" w:rsidRPr="001F28C6" w:rsidTr="001F28C6">
        <w:trPr>
          <w:trHeight w:val="36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1F28C6" w:rsidRPr="001F28C6" w:rsidTr="001F28C6">
        <w:trPr>
          <w:trHeight w:val="536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1F28C6" w:rsidRPr="001F28C6" w:rsidTr="001F28C6">
        <w:trPr>
          <w:trHeight w:val="530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1F28C6" w:rsidRPr="001F28C6" w:rsidTr="001F28C6">
        <w:trPr>
          <w:trHeight w:val="269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1F28C6" w:rsidRPr="001F28C6" w:rsidTr="001F28C6">
        <w:trPr>
          <w:trHeight w:val="542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1F28C6" w:rsidRPr="001F28C6" w:rsidTr="001F28C6">
        <w:trPr>
          <w:trHeight w:val="315"/>
          <w:jc w:val="center"/>
        </w:trPr>
        <w:tc>
          <w:tcPr>
            <w:tcW w:w="875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1.068,45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F28C6" w:rsidRPr="00092ADB" w:rsidRDefault="001F28C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88740647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07"/>
        <w:gridCol w:w="1418"/>
      </w:tblGrid>
      <w:tr w:rsidR="001F28C6" w:rsidRPr="001F28C6" w:rsidTr="001F28C6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F28C6" w:rsidRPr="001F28C6" w:rsidTr="001F28C6">
        <w:trPr>
          <w:trHeight w:val="40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1.836,17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95,94</w:t>
            </w:r>
          </w:p>
        </w:tc>
      </w:tr>
      <w:tr w:rsidR="001F28C6" w:rsidRPr="001F28C6" w:rsidTr="001F28C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1F28C6" w:rsidRPr="001F28C6" w:rsidTr="001F28C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1F28C6" w:rsidRPr="001F28C6" w:rsidTr="001F28C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1F28C6" w:rsidRPr="001F28C6" w:rsidTr="001F28C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1.913,86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88740648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992"/>
      </w:tblGrid>
      <w:tr w:rsidR="001F28C6" w:rsidRPr="001F28C6" w:rsidTr="001F28C6">
        <w:trPr>
          <w:trHeight w:val="31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8C6" w:rsidRPr="001F28C6" w:rsidRDefault="001F28C6" w:rsidP="001F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20,30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20,16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12,74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9,71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9,03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5,17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3,45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3,12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2,74</w:t>
            </w:r>
          </w:p>
        </w:tc>
      </w:tr>
      <w:tr w:rsidR="001F28C6" w:rsidRPr="001F28C6" w:rsidTr="001F28C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</w:t>
            </w:r>
          </w:p>
        </w:tc>
      </w:tr>
      <w:tr w:rsidR="001F28C6" w:rsidRPr="001F28C6" w:rsidTr="001F28C6">
        <w:trPr>
          <w:trHeight w:val="55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</w:tr>
      <w:tr w:rsidR="001F28C6" w:rsidRPr="001F28C6" w:rsidTr="001F28C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1F28C6" w:rsidRPr="001F28C6" w:rsidTr="001F28C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1F28C6" w:rsidRPr="001F28C6" w:rsidTr="001F28C6">
        <w:trPr>
          <w:trHeight w:val="37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1F28C6" w:rsidRPr="001F28C6" w:rsidTr="001F28C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1F28C6" w:rsidRPr="001F28C6" w:rsidTr="001F28C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1F28C6" w:rsidRPr="001F28C6" w:rsidTr="001F28C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8C6" w:rsidRPr="001F28C6" w:rsidRDefault="001F28C6" w:rsidP="001F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F28C6" w:rsidRPr="001F28C6" w:rsidRDefault="001F28C6" w:rsidP="001F2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F28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488740649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78"/>
        <w:gridCol w:w="1775"/>
        <w:gridCol w:w="927"/>
      </w:tblGrid>
      <w:tr w:rsidR="008C12E2" w:rsidRPr="008C12E2" w:rsidTr="008C12E2">
        <w:trPr>
          <w:trHeight w:val="315"/>
        </w:trPr>
        <w:tc>
          <w:tcPr>
            <w:tcW w:w="8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74,55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4,54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8C12E2" w:rsidRPr="008C12E2" w:rsidTr="008C12E2">
        <w:trPr>
          <w:trHeight w:val="39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8C12E2" w:rsidRPr="008C12E2" w:rsidTr="008C12E2">
        <w:trPr>
          <w:trHeight w:val="37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8C12E2" w:rsidRPr="008C12E2" w:rsidTr="008C12E2">
        <w:trPr>
          <w:trHeight w:val="39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8C12E2" w:rsidRPr="008C12E2" w:rsidTr="008C12E2">
        <w:trPr>
          <w:trHeight w:val="37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8C12E2" w:rsidRPr="008C12E2" w:rsidTr="008C12E2">
        <w:trPr>
          <w:trHeight w:val="39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C12E2" w:rsidRPr="008C12E2" w:rsidTr="008C12E2">
        <w:trPr>
          <w:trHeight w:val="630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C12E2" w:rsidRPr="008C12E2" w:rsidTr="008C12E2">
        <w:trPr>
          <w:trHeight w:val="315"/>
        </w:trPr>
        <w:tc>
          <w:tcPr>
            <w:tcW w:w="8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88740650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3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60"/>
        <w:gridCol w:w="1420"/>
        <w:gridCol w:w="1000"/>
      </w:tblGrid>
      <w:tr w:rsidR="008C12E2" w:rsidRPr="008C12E2" w:rsidTr="008C12E2">
        <w:trPr>
          <w:trHeight w:val="360"/>
        </w:trPr>
        <w:tc>
          <w:tcPr>
            <w:tcW w:w="79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12E2" w:rsidRPr="008C12E2" w:rsidRDefault="008C12E2" w:rsidP="008C1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1.836,17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53,45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7,78</w:t>
            </w:r>
          </w:p>
        </w:tc>
      </w:tr>
      <w:tr w:rsidR="008C12E2" w:rsidRPr="008C12E2" w:rsidTr="008C12E2">
        <w:trPr>
          <w:trHeight w:val="63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2,53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8C12E2" w:rsidRPr="008C12E2" w:rsidTr="008C12E2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2.648,97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C12E2" w:rsidRPr="008C12E2" w:rsidRDefault="008C12E2" w:rsidP="008C1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C1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77,11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C12E2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9EFE847" wp14:editId="5DC2DC76">
            <wp:extent cx="6645910" cy="4705350"/>
            <wp:effectExtent l="0" t="0" r="254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88740753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9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32D05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0" w:name="_Toc488740754"/>
      <w:r>
        <w:rPr>
          <w:noProof/>
          <w:lang w:eastAsia="tr-TR"/>
        </w:rPr>
        <w:drawing>
          <wp:inline distT="0" distB="0" distL="0" distR="0" wp14:anchorId="34AAED57" wp14:editId="271A0D78">
            <wp:extent cx="5505450" cy="3038475"/>
            <wp:effectExtent l="0" t="0" r="0" b="952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0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1" w:name="_Toc48874075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5E4C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8874059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2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88740651"/>
      <w:r w:rsidRPr="00092ADB">
        <w:rPr>
          <w:rFonts w:ascii="Times New Roman" w:hAnsi="Times New Roman"/>
          <w:sz w:val="24"/>
          <w:szCs w:val="24"/>
        </w:rPr>
        <w:t>Tablo 6.1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23094A">
        <w:rPr>
          <w:rFonts w:ascii="Times New Roman" w:hAnsi="Times New Roman"/>
          <w:sz w:val="24"/>
          <w:szCs w:val="24"/>
        </w:rPr>
        <w:t>Mayıs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3C1AB6" w:rsidRPr="00E77367" w:rsidTr="00DC5641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7F734F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3C1AB6" w:rsidRPr="00092ADB" w:rsidTr="00DC5641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2017 </w:t>
            </w:r>
            <w:r w:rsidR="00230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7F734F" w:rsidRDefault="0023094A" w:rsidP="00DC56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94A">
              <w:rPr>
                <w:rFonts w:ascii="Times New Roman" w:hAnsi="Times New Roman" w:cs="Times New Roman"/>
                <w:bCs/>
                <w:sz w:val="24"/>
                <w:szCs w:val="24"/>
              </w:rPr>
              <w:t>2.216,15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88740652"/>
      <w:r w:rsidRPr="00092ADB">
        <w:rPr>
          <w:rFonts w:ascii="Times New Roman" w:hAnsi="Times New Roman"/>
          <w:sz w:val="24"/>
          <w:szCs w:val="24"/>
        </w:rPr>
        <w:t>Tablo 6.2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23094A">
        <w:rPr>
          <w:rFonts w:ascii="Times New Roman" w:hAnsi="Times New Roman"/>
          <w:sz w:val="24"/>
          <w:szCs w:val="24"/>
        </w:rPr>
        <w:t>Mayıs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381"/>
        <w:gridCol w:w="916"/>
      </w:tblGrid>
      <w:tr w:rsidR="003C1AB6" w:rsidRPr="0023094A" w:rsidTr="0023094A">
        <w:trPr>
          <w:trHeight w:val="315"/>
        </w:trPr>
        <w:tc>
          <w:tcPr>
            <w:tcW w:w="398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23094A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9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23094A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9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23094A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309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759,19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34,26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185,03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8,35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182,24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8,22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107,54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4,85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107,31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4,84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93,63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4,22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85,91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3,88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71,86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3,24</w:t>
            </w:r>
          </w:p>
        </w:tc>
      </w:tr>
      <w:tr w:rsidR="0023094A" w:rsidRPr="0023094A" w:rsidTr="0023094A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66,90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3,02</w:t>
            </w:r>
          </w:p>
        </w:tc>
      </w:tr>
      <w:tr w:rsidR="0023094A" w:rsidRPr="0023094A" w:rsidTr="0023094A">
        <w:trPr>
          <w:trHeight w:val="300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SHELL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61,69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94A" w:rsidRPr="0023094A" w:rsidRDefault="0023094A" w:rsidP="0023094A">
            <w:pPr>
              <w:jc w:val="center"/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2,78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88740653"/>
      <w:r w:rsidRPr="00092ADB">
        <w:rPr>
          <w:rFonts w:ascii="Times New Roman" w:hAnsi="Times New Roman"/>
          <w:sz w:val="24"/>
          <w:szCs w:val="24"/>
        </w:rPr>
        <w:lastRenderedPageBreak/>
        <w:t>Tablo 6.3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930DA8">
        <w:rPr>
          <w:rFonts w:ascii="Times New Roman" w:hAnsi="Times New Roman"/>
          <w:sz w:val="24"/>
          <w:szCs w:val="24"/>
        </w:rPr>
        <w:t>Mayıs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3C1AB6" w:rsidRPr="00092ADB" w:rsidTr="00DC5641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092ADB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3C1AB6" w:rsidRPr="00092ADB" w:rsidTr="00DC5641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930DA8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Mayıs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490BD3" w:rsidRDefault="00930DA8" w:rsidP="00DC5641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  <w:sz w:val="24"/>
              </w:rPr>
              <w:t xml:space="preserve">2.185,18    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88740654"/>
      <w:r w:rsidRPr="00092ADB">
        <w:rPr>
          <w:rFonts w:ascii="Times New Roman" w:hAnsi="Times New Roman"/>
          <w:sz w:val="24"/>
          <w:szCs w:val="24"/>
        </w:rPr>
        <w:t>Tablo 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930DA8">
        <w:rPr>
          <w:rFonts w:ascii="Times New Roman" w:hAnsi="Times New Roman"/>
          <w:sz w:val="24"/>
          <w:szCs w:val="24"/>
        </w:rPr>
        <w:t>Mayıs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3C1AB6" w:rsidRPr="001D2934" w:rsidTr="00DC5641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1D2934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930DA8" w:rsidRPr="001D2934" w:rsidTr="0023094A">
        <w:trPr>
          <w:trHeight w:val="539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268,01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12,26</w:t>
            </w:r>
          </w:p>
        </w:tc>
      </w:tr>
      <w:tr w:rsidR="00930DA8" w:rsidRPr="001D2934" w:rsidTr="0023094A">
        <w:trPr>
          <w:trHeight w:val="239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169,39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7,75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116,69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5,34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97,55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4,46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95,66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4,38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93,63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4,28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87,58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4,01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85,06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3,89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SHELL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62,97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2,88</w:t>
            </w:r>
          </w:p>
        </w:tc>
      </w:tr>
      <w:tr w:rsidR="00930DA8" w:rsidRPr="001D2934" w:rsidTr="0023094A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23094A" w:rsidRDefault="00930DA8" w:rsidP="00930DA8">
            <w:pPr>
              <w:rPr>
                <w:rFonts w:ascii="Times New Roman" w:hAnsi="Times New Roman" w:cs="Times New Roman"/>
              </w:rPr>
            </w:pPr>
            <w:r w:rsidRPr="0023094A">
              <w:rPr>
                <w:rFonts w:ascii="Times New Roman" w:hAnsi="Times New Roman" w:cs="Times New Roman"/>
              </w:rPr>
              <w:t>GAZPORT DOĞALGAZ TOPTAN SATIŞ TİCARET VE SANAYİ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55,64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2,55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7" w:name="_Toc488740598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7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49535559"/>
      <w:bookmarkStart w:id="49" w:name="_Toc488740655"/>
      <w:r w:rsidRPr="005831E2">
        <w:rPr>
          <w:rFonts w:ascii="Times New Roman" w:hAnsi="Times New Roman"/>
          <w:sz w:val="24"/>
          <w:szCs w:val="24"/>
        </w:rPr>
        <w:t>Tablo 7.1</w:t>
      </w:r>
      <w:r w:rsidR="001D2934">
        <w:rPr>
          <w:rFonts w:ascii="Times New Roman" w:hAnsi="Times New Roman"/>
          <w:sz w:val="24"/>
          <w:szCs w:val="24"/>
        </w:rPr>
        <w:t xml:space="preserve"> </w:t>
      </w:r>
      <w:r w:rsidR="00930DA8">
        <w:rPr>
          <w:rFonts w:ascii="Times New Roman" w:hAnsi="Times New Roman"/>
          <w:sz w:val="24"/>
          <w:szCs w:val="24"/>
        </w:rPr>
        <w:t>Mayıs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8"/>
      <w:bookmarkEnd w:id="49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851"/>
        <w:gridCol w:w="920"/>
      </w:tblGrid>
      <w:tr w:rsidR="003C1AB6" w:rsidRPr="00930DA8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930DA8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3C1AB6" w:rsidRPr="00930DA8" w:rsidRDefault="00930DA8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Mayıs</w:t>
            </w:r>
          </w:p>
        </w:tc>
      </w:tr>
      <w:tr w:rsidR="003C1AB6" w:rsidRPr="00930DA8" w:rsidTr="00DC5641">
        <w:trPr>
          <w:trHeight w:val="315"/>
          <w:jc w:val="right"/>
        </w:trPr>
        <w:tc>
          <w:tcPr>
            <w:tcW w:w="7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930DA8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930DA8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930DA8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0,88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9,51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13,37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2,09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1,70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5,02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7,06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17,24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24,23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16,13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22,67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18,97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26,66</w:t>
            </w:r>
          </w:p>
        </w:tc>
      </w:tr>
      <w:tr w:rsidR="00930DA8" w:rsidRPr="00930DA8" w:rsidTr="004B34AF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DA8" w:rsidRPr="00930DA8" w:rsidRDefault="00930DA8" w:rsidP="00930DA8">
            <w:pPr>
              <w:jc w:val="center"/>
              <w:rPr>
                <w:rFonts w:ascii="Times New Roman" w:hAnsi="Times New Roman" w:cs="Times New Roman"/>
              </w:rPr>
            </w:pPr>
            <w:r w:rsidRPr="00930DA8">
              <w:rPr>
                <w:rFonts w:ascii="Times New Roman" w:hAnsi="Times New Roman" w:cs="Times New Roman"/>
              </w:rPr>
              <w:t>1,34</w:t>
            </w:r>
          </w:p>
        </w:tc>
      </w:tr>
      <w:tr w:rsidR="00930DA8" w:rsidRPr="00930DA8" w:rsidTr="00DC5641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30DA8" w:rsidRPr="00930DA8" w:rsidRDefault="00930DA8" w:rsidP="00930DA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930DA8" w:rsidRPr="00930DA8" w:rsidRDefault="00930DA8" w:rsidP="00930DA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71,15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930DA8" w:rsidRPr="00930DA8" w:rsidRDefault="00930DA8" w:rsidP="00930DA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3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631B21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9660C91" wp14:editId="7E66EB7C">
            <wp:extent cx="5760720" cy="3220720"/>
            <wp:effectExtent l="0" t="0" r="11430" b="1778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88740756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F13B15" w:rsidRPr="00E62286">
        <w:rPr>
          <w:rFonts w:ascii="Times New Roman" w:hAnsi="Times New Roman"/>
          <w:sz w:val="24"/>
          <w:szCs w:val="24"/>
        </w:rPr>
        <w:t>7.1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631B21">
        <w:rPr>
          <w:rFonts w:ascii="Times New Roman" w:hAnsi="Times New Roman"/>
          <w:sz w:val="24"/>
          <w:szCs w:val="24"/>
        </w:rPr>
        <w:t>Mayıs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631B21">
        <w:rPr>
          <w:rFonts w:ascii="Times New Roman" w:hAnsi="Times New Roman"/>
          <w:sz w:val="24"/>
          <w:szCs w:val="24"/>
        </w:rPr>
        <w:t>Mayıs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50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4B34AF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CAE2944" wp14:editId="32D95744">
            <wp:extent cx="3853392" cy="3000375"/>
            <wp:effectExtent l="0" t="0" r="13970" b="9525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1" w:name="_Toc48874075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4B34AF">
        <w:rPr>
          <w:rFonts w:ascii="Times New Roman" w:hAnsi="Times New Roman"/>
          <w:sz w:val="24"/>
          <w:szCs w:val="24"/>
        </w:rPr>
        <w:t>Mayıs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4B34AF">
        <w:rPr>
          <w:rFonts w:ascii="Times New Roman" w:hAnsi="Times New Roman"/>
          <w:sz w:val="24"/>
          <w:szCs w:val="24"/>
        </w:rPr>
        <w:t>Mayıs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1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2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3" w:name="_Toc488740599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4B34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MAYIS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2"/>
      <w:bookmarkEnd w:id="53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88740656"/>
      <w:r w:rsidRPr="006021C1">
        <w:rPr>
          <w:rFonts w:ascii="Times New Roman" w:hAnsi="Times New Roman"/>
          <w:sz w:val="24"/>
          <w:szCs w:val="24"/>
        </w:rPr>
        <w:t>Tablo 8.1 ADANA</w:t>
      </w:r>
      <w:bookmarkEnd w:id="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43.975,19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131.429,10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131.429,10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3.485.922,95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1.048.353,97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1.669.227,42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81.476,73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6.284.981,07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1.394.390,98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1.394.390,98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3.134.602,54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16.830.893,76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19.965.496,30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542.642,29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542.642,29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39.560,00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120.406,00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384.739,99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384.739,99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22.533,75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25.161,00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3.134.602,54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22.933.883,66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1.116.773,56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1.669.227,42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28.955.315,66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5" w:name="_Toc488740657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5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73.535,04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73.535,04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177.052,48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677.480,66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1.725.987,68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2.580.520,82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28.626,00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55.185,00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305.772,52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706.106,66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1.725.987,68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2.737.866,86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6" w:name="_Toc488740658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5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62.010,93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1.809.720,23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777.545,70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3.370.835,98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5.990.015,17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10.020,69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17.717,73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511.090,03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2.044.360,10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2.555.450,13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4.886,40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130.569,00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1.496,34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519.873,00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284,37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511.090,03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4.518.475,41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840.545,39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3.370.835,98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9.282.303,08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88740659"/>
      <w:r w:rsidRPr="006021C1">
        <w:rPr>
          <w:rFonts w:ascii="Times New Roman" w:hAnsi="Times New Roman"/>
          <w:sz w:val="24"/>
          <w:szCs w:val="24"/>
        </w:rPr>
        <w:t>Tablo 8.4 AĞRI</w:t>
      </w:r>
      <w:bookmarkEnd w:id="5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123.609,19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76.484,57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200.093,76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26.292,00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84.546,00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230.039,19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80.892,57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310.931,76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8" w:name="_Toc488740660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C4935" w:rsidRPr="005C4935" w:rsidTr="005C493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C4935" w:rsidRPr="005C4935" w:rsidTr="005C49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316.237,51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316.237,51</w:t>
            </w:r>
          </w:p>
        </w:tc>
      </w:tr>
      <w:tr w:rsidR="005C4935" w:rsidRPr="005C4935" w:rsidTr="005C49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2.849.489,53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2.849.489,53</w:t>
            </w:r>
          </w:p>
        </w:tc>
      </w:tr>
      <w:tr w:rsidR="005C4935" w:rsidRPr="005C4935" w:rsidTr="005C49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6.458,40</w:t>
            </w:r>
          </w:p>
        </w:tc>
      </w:tr>
      <w:tr w:rsidR="005C4935" w:rsidRPr="005C4935" w:rsidTr="005C49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274.826,11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1.131.652,06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2.179.663,64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55.130,30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3.641.272,10</w:t>
            </w:r>
          </w:p>
        </w:tc>
      </w:tr>
      <w:tr w:rsidR="005C4935" w:rsidRPr="005C4935" w:rsidTr="005C49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3.735,30</w:t>
            </w:r>
          </w:p>
        </w:tc>
      </w:tr>
      <w:tr w:rsidR="005C4935" w:rsidRPr="005C4935" w:rsidTr="005C49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25.129,00</w:t>
            </w:r>
          </w:p>
        </w:tc>
      </w:tr>
      <w:tr w:rsidR="005C4935" w:rsidRPr="005C4935" w:rsidTr="005C49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32.083,00</w:t>
            </w:r>
          </w:p>
        </w:tc>
      </w:tr>
      <w:tr w:rsidR="005C4935" w:rsidRPr="005C4935" w:rsidTr="005C49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4.905,77</w:t>
            </w:r>
          </w:p>
        </w:tc>
      </w:tr>
      <w:tr w:rsidR="005C4935" w:rsidRPr="005C4935" w:rsidTr="005C49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3.495.955,15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1.143.655,76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2.179.663,64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C4935" w:rsidRPr="005C4935" w:rsidRDefault="005C4935" w:rsidP="005C49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C49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6.879.310,61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9" w:name="_Toc488740661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5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414.618,51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491.085,21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2.583.541,95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3.518.773,88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1.585.788,40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1.585.788,40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11.002,00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26.826,00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79.776,00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2.031.057,91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578.038,21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2.583.541,95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5.222.166,28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88740662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6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462.606,35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462.606,35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2.003,76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5.096.626,70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5.100.194,69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5.041.735,45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4.622.799,22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45.276.374,90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83.242.017,26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138.182.926,82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68.982.338,34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9.888.471,69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78.870.810,03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71.899,62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93.236,66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23.605,00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10.299,90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223.732,00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355.641,76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355.347,38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710.989,15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27,18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2.660.772,61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2.802.499,61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71.154,00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104.191,75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268.196,64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1.642.361,34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2.014.749,73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12.834,61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25.730,00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68.894,00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612.614,44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7.900.226,53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8.512.840,97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69.594.952,78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5.054.570,06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31.087.566,65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46.089.966,98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85.239.725,98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237.189.134,45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1" w:name="_Toc488740663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6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331.022,53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943.419,73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1.274.442,26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292.321,72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297.127,67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501.920,26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212.060,12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860.011,15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1.583.475,20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73.799.807,41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1.764.753,16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75.564.560,57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105.220,93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177.889,95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283.110,88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4.499.680,07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1.297.535,88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5.979.150,53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462.533,00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3.958.559,00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4.136.039,00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190.085,74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190.085,74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457.872,22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238.714,40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710.126,75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859.195,00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12.771,00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64.653,00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74.301.727,67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3.670.024,28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12.067.920,76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1.297.535,88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91.417.270,60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88740664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6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710.089,30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438.903,02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1.156.260,49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14.247,00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724.336,30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438.903,02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1.170.507,49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88740665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26.243,00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503.871,25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520.940,66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503.871,25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43.312,41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547.183,66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4" w:name="_Toc488740666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75.038,35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157.500,75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61.518,00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1.583.637,67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1.589.416,88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46.521,00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8.182,67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25.142,02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2.372.834,44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163.597,89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1.084.387,23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3.627.783,78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524.316,08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524.316,08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3.532.528,66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3.532.528,66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272.507,00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271.791,53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271.791,53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174.726,00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35.050,94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35.050,94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3.532.528,66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5.092.761,58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567.236,61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1.084.387,23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10.335.580,31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5" w:name="_Toc488740667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146.456,42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146.456,42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1.403.387,23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834.957,23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4.222.988,93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6.473.753,46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45.358,07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1.168.605,01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437.460,35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1.831.200,22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3.482.623,64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801.283,60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482.891,37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1.378.138,48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489.156,74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322.883,88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861.083,47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10.333,43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372.545,43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19.505,83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392.051,26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58.711.953,89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3.570.510,53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62.282.464,42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73.328,33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73.328,33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2.276.860,34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2.276.860,34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501.383,38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1.599.043,74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2.100.427,12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170.425,00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19.599,33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50.033,25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80.615,29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66.920,28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42.710,00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65.166,00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65.712,00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58.711.953,89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558.881,84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12.178.685,09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1.539.115,28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6.859.964,40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120.468,44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79.969.068,94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6" w:name="_Toc488740668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245.698,94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1.154.736,92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1.409.198,08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23.846,20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23.846,20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1.511.123,71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1.511.123,71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14.533,00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1.535.055,80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245.698,94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1.154.736,92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23.209,34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2.958.700,99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7" w:name="_Toc488740669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2.164.388,30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1.151.559,56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3.315.947,86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45.371,00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52.762,00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20.318,00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243.540,06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1.177.921,56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1.425.245,93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2.168.172,61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1.270.010,56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243.540,06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1.177.921,56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4.859.644,79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88740670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473.408,74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712.013,62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1.189.664,25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28.449,23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28.449,23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130.649,00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161.259,63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473.408,74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712.013,62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1.348.762,48</w:t>
            </w:r>
          </w:p>
        </w:tc>
      </w:tr>
    </w:tbl>
    <w:p w:rsidR="002F16C8" w:rsidRPr="00DC5641" w:rsidRDefault="002F16C8" w:rsidP="002F16C8">
      <w:pPr>
        <w:rPr>
          <w:rFonts w:ascii="Times New Roman" w:hAnsi="Times New Roman"/>
          <w:sz w:val="16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88740671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9.948.457,06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548.498,44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2.495.745,66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265.183,96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13.257.885,12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3.542,65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10.697.965,79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20.571,40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10.741.556,35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1.027.971,13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9.888.954,71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10.916.925,84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3.131.129,37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3.131.129,37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3.359,00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37.311,00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20.094,00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209.199,65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209.199,65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1.027.971,13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33.707.176,93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592.706,49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2.495.745,66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497.402,77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38.321.002,98</w:t>
            </w:r>
          </w:p>
        </w:tc>
      </w:tr>
    </w:tbl>
    <w:p w:rsidR="0022693D" w:rsidRDefault="0022693D" w:rsidP="0022693D">
      <w:pPr>
        <w:pStyle w:val="Tablo1"/>
      </w:pPr>
      <w:bookmarkStart w:id="70" w:name="_Toc488740672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0FB0" w:rsidRPr="001C0FB0" w:rsidTr="001C0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88.911,10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84.748,00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5.273,00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178.932,10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1" w:name="_Toc488740673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0FB0" w:rsidRPr="001C0FB0" w:rsidTr="001C0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598.817,93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44.368,47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643.449,12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50.680,00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4.149,00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9.650,00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612.616,93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44.368,47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707.928,12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2" w:name="_Toc488740674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500.705,57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1.138.902,76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3.214.966,77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2.217.216,17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7.071.791,27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748.113,02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838.312,38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740.740,00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550.651,20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1.070.797,20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27.667,76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38.695,00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16.467,00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4.261.611,75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4.261.611,75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69.351,00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5.958.962,34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1.675.851,12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3.765.617,97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2.707.429,18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14.135.433,37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88740675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339.380,26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339.380,26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81.735,96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81.735,96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69.726,00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193.190,00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523.872,71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482.897,87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1.884.559,12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2.892.007,45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1.013.485,93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677.316,87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1.884.559,12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3.576.039,67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88740676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4"/>
    </w:p>
    <w:tbl>
      <w:tblPr>
        <w:tblW w:w="162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2237"/>
      </w:tblGrid>
      <w:tr w:rsidR="001C0FB0" w:rsidRPr="001C0FB0" w:rsidTr="00E168F0">
        <w:trPr>
          <w:trHeight w:val="420"/>
        </w:trPr>
        <w:tc>
          <w:tcPr>
            <w:tcW w:w="2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223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196.574,92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1.320.075,87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3.082,33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1.700.710,44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1.469.355,73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174.644,86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1.266.942,55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2.914.458,26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365,46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23.804,14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2.019.290,65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900.703,49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3.068.682,01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1.775.509,78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6.319,88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1.781.829,66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85.232.175,98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44.072.594,90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129.305.000,90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9.926.621,48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6.449.968,80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15.145.872,89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666,00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31.794.773,00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4.834.243,18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4.834.243,18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16.143.913,19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16.143.913,19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874.198,00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874.198,00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810,00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40.710,00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249.583,36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425.656,23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2.402.135,16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29.507,00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230.139,00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1.780,68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1.780,68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408.288,73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169,19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415.485,85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5.920.913,89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5.920.913,89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85.829,00</w:t>
            </w:r>
          </w:p>
        </w:tc>
      </w:tr>
      <w:tr w:rsidR="001C0FB0" w:rsidRPr="001C0FB0" w:rsidTr="00E168F0">
        <w:trPr>
          <w:trHeight w:val="42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89.858,55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101.713,84</w:t>
            </w:r>
          </w:p>
        </w:tc>
      </w:tr>
      <w:tr w:rsidR="001C0FB0" w:rsidRPr="001C0FB0" w:rsidTr="00E168F0">
        <w:trPr>
          <w:trHeight w:val="300"/>
        </w:trPr>
        <w:tc>
          <w:tcPr>
            <w:tcW w:w="2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85.502.129,81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88.161.163,82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7.459.888,77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20.360.490,37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132.559,09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201.640.320,20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5" w:name="_Toc488740677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412.517,25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817.148,31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3.566.224,57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4.820.232,68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13.574.648,28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13.574.648,28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1.606.711,63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1.606.711,63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21.660,00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4.398,18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64.775,37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64.775,37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778.191,47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10.254.101,72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11.032.293,19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778.191,47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64.775,37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25.867.485,88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823.699,49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3.566.224,57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31.124.719,33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6" w:name="_Toc488740678"/>
      <w:r>
        <w:rPr>
          <w:rFonts w:ascii="Times New Roman" w:hAnsi="Times New Roman"/>
          <w:sz w:val="24"/>
          <w:szCs w:val="24"/>
        </w:rPr>
        <w:t>Tablo 8.23 ÇANKIRI</w:t>
      </w:r>
      <w:bookmarkEnd w:id="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46.314,81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46.314,81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43.807,81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43.807,81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2.673.717,62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2.673.717,62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8.856,00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467.878,56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459.366,02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1.685.517,89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2.612.762,47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615.198,00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3.855.785,30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459.366,02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1.685.517,89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6.000.669,20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7" w:name="_Toc488740679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46.486,44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46.486,44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1.564.675,10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1.300.170,89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6.067.187,36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8.932.033,35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131.993,42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131.993,42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6.198,00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8.697,40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168.303,51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1.903.850,53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1.322.269,23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6.067.187,36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9.293.712,12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8" w:name="_Toc488740680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1.248.928,10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974.968,43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51.033,87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2.274.930,40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95.759.712,84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4.072.062,17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99.831.775,01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50.728,00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9.291,23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538.706,35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3.691.650,58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1.884.825,44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7.361.007,00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13.518.134,91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1.082.037,22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1.082.037,22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2.911.802,65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2.911.802,65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189.408,00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58.554,46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58.554,46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185.253,00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4.495,00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298.940,27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302.992,47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97.547.347,29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13.496.154,02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1.972.948,51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7.361.007,00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120.419.402,35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9" w:name="_Toc488740681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254.172,54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254.172,54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2.218.490,10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1.289.815,43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3.508.305,53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1.437.895,58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4.586.792,93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6.024.688,51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62.221,00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93.879,00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76.248,00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2.218.490,10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1.776.335,97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1.437.895,58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4.586.792,93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10.019.514,58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80" w:name="_Toc488740682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34AF" w:rsidRPr="004B34AF" w:rsidTr="004B34A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3.493.019,40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1.300.437,85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8.690.921,35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20.620,49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19.237,16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19.237,16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81.839,00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34.318,05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8.802.463,43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8.802.463,43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5.167,00</w:t>
            </w:r>
          </w:p>
        </w:tc>
      </w:tr>
      <w:tr w:rsidR="004B34AF" w:rsidRPr="004B34AF" w:rsidTr="004B34A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12.211,87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12.211,87</w:t>
            </w:r>
          </w:p>
        </w:tc>
      </w:tr>
      <w:tr w:rsidR="004B34AF" w:rsidRPr="004B34AF" w:rsidTr="004B34A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12.398.375,88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1.358.726,50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3.885.107,00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B34AF" w:rsidRPr="004B34AF" w:rsidRDefault="004B34AF" w:rsidP="004B34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17.666.778,35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1" w:name="_Toc488740683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25.650,75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198.867,34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198.867,34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50.174,00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257.909,00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927.870,54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1.470.343,98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2.460.340,07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564.231,89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958.365,29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1.470.343,98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2.992.941,16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88740684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0FB0" w:rsidRPr="001C0FB0" w:rsidTr="001C0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346.510,34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1.340.441,30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4.261.901,66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5.961.712,52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12.071,23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148.948,57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5.547,00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269.078,73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269.078,73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613.920,09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613.920,09</w:t>
            </w:r>
          </w:p>
        </w:tc>
      </w:tr>
      <w:tr w:rsidR="001C0FB0" w:rsidRPr="001C0FB0" w:rsidTr="001C0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15.191,00</w:t>
            </w:r>
          </w:p>
        </w:tc>
      </w:tr>
      <w:tr w:rsidR="001C0FB0" w:rsidRPr="001C0FB0" w:rsidTr="001C0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1.383.599,50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1.343.966,30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4.261.901,66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0FB0" w:rsidRPr="001C0FB0" w:rsidRDefault="001C0FB0" w:rsidP="001C0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0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7.014.397,91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3" w:name="_Toc488740685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195.070,82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890.512,12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2.034.085,25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3.156.607,18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34.876,00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925.388,12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2.034.085,25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3.191.483,18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4" w:name="_Toc488740686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1.034.583,29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1.034.583,29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4.666.560,54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4.755.663,80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365.381,80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365.381,80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86.925,00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140.954,00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141.668,60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11.070.233,00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4.666.560,54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1.821.248,35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4.611.085,60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17.595.409,49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5" w:name="_Toc488740687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14.636,36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2.161.038,76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31.769,41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2.264.186,49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1.674.836,28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1.681.736,15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240.372,56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19.899.329,03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20.139.701,59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1.503.271,00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19.931.889,95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24.972.654,95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1.345.457,94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1.345.457,94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45.887,00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15.593,19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11.907.309,55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11.907.309,55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22.444,32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240.372,56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38.556.166,11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3.587.356,28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20.003.268,27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62.409.607,54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6" w:name="_Toc488740688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3.232.496,06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18.317.477,66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21.549.973,72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23.624,93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421.945,03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332.344,18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2.978.572,69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6.040.431,90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9.773.293,80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74.262,00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157.484,00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28.149,00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9.675,00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10.395,00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3.232.496,06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421.945,03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18.916.677,87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2.998.019,59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6.040.431,90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31.626.857,45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7" w:name="_Toc488740689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138.530,85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1.009.600,98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1.148.131,83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12.132,00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378.640,65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28.706,34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407.346,99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104.137,00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304,25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91.914,59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124.864,59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505.405,65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281.605,78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1.009.600,98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1.796.916,66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8" w:name="_Toc488740690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8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313.549,56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562.971,39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876.959,86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18.862,21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162.491,00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332.411,77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562.971,39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1.058.313,07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9" w:name="_Toc488740691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9"/>
      <w:proofErr w:type="gramEnd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D50DA4" w:rsidTr="00FF622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D50DA4" w:rsidTr="00E845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</w:tr>
      <w:tr w:rsidR="001C330E" w:rsidRPr="00D50DA4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C330E" w:rsidRPr="00D50DA4" w:rsidRDefault="001C330E" w:rsidP="00FF622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</w:tr>
    </w:tbl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90" w:name="_Toc488740692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12.371,15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27.340,98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4.639.209,60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270.147,64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703.900,21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5.616.765,73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1.931.190,86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1.931.190,86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73.593.045,30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19.115.290,99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92.708.336,29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99.200,00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24.550,00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89.939,00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483.933,18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551.058,17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69.090,00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-2.262,48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104.938,77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166.299,37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237.992,00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73.593.045,30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26.711.880,25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604.497,38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703.900,21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29.404,17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101.642.727,31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1" w:name="_Toc488740693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168.285,18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168.285,18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13.531,00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209.009,71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181.816,18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165.693,22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390.825,89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88740694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281.534,22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281.534,22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4.350,97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67.357,00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114.718,19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396.169,00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17.932,00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1.673.597,17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1.131.137,39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5.169.061,51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7.979.307,01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2.497.809,59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1.135.488,36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5.169.061,51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59.008,93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8.861.368,39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88740695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-8.677,42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-7.912,19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1.317.127,90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-4.510,87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1.332.038,03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21.472,19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141.812,09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149.996,33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268.686,81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1.046.748,36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1.315.435,17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90.611.936,95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4.845.294,26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95.457.231,21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391.680,47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143.051,65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224.136,00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330.924,25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373.152,08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65.460,00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4.742.429,00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9.501.517,65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84.136.067,70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28.088.765,08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145.612.078,35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267.338.428,78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842.910,00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535.902,70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594.235,08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4.562.453,31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4.567.092,31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115.604,94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115.604,94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228.877,00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9.766,55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37.779,00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100.113.454,60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216.117,50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100.813.468,11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29.712.012,08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146.659.726,71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429.369,60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377.944.148,60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88740696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166.426,38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181.466,21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9.637,00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2.545.927,81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4.073.518,93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309.374,74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6.928.821,48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178.850.952,22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46.943.493,51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23.195.287,11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248.989.732,84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10.221,00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147.136,00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71.402,60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5.158.807,21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5.158.807,21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16.801.954,84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16.801.954,84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644.207,00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644.207,00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39.735,00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456.531,00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20.904.247,00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3.056.880,00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15.033.491,00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40.724.974,00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401.370,81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446.154,24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611.596,37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672.571,37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76.484,00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12.590,76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745.280,00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41.846.437,86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41.846.437,86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183.087.521,03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46.943.493,51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24.258,89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114.862.428,51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3.777.253,17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15.033.491,00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235.698,30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363.964.144,41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5" w:name="_Toc488740697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8.679.807,00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3.045.279,28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1.345.614,16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3.578.127,62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16.648.828,07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131.014,17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131.014,17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81.844,00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274.792,03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274.792,03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19.102,00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1.631,25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109.780,00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8.679.807,00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3.569.027,73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1.440.029,16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3.578.127,62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17.266.991,52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88740698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12.376,91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6.044.001,66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1.111.512,08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5.032.465,36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12.187.979,10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5.320,00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6.061.698,57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1.111.512,08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5.032.465,36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12.205.676,01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88740699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0DA4" w:rsidRPr="00D50DA4" w:rsidTr="00D50DA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68.602,11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68.602,11</w:t>
            </w:r>
          </w:p>
        </w:tc>
      </w:tr>
      <w:tr w:rsidR="00D50DA4" w:rsidRPr="00D50DA4" w:rsidTr="00D50DA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838.425,57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2.386.288,16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3.224.713,73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2.105.976,33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2.214.302,05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4.550.214,08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356.116,00</w:t>
            </w:r>
          </w:p>
        </w:tc>
      </w:tr>
      <w:tr w:rsidR="00D50DA4" w:rsidRPr="00D50DA4" w:rsidTr="00D50DA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838.425,57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4.916.982,60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206.193,76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2.214.302,05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50DA4" w:rsidRPr="00D50DA4" w:rsidRDefault="00D50DA4" w:rsidP="00D50DA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0DA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8.199.645,92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88740700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121.236,94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78.355,00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1.960.383,61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1.949.713,89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3.936.392,17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199.591,94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1.960.383,61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1.949.713,89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4.135.984,11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9" w:name="_Toc488740701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26.962,62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74.537,00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1.124.753,54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3.054.681,69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4.947.213,23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144.476,00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960.656,62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1.180.250,54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3.054.681,69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5.195.588,85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0" w:name="_Toc488740702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1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6747" w:rsidRPr="00CC6747" w:rsidTr="00CC674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6747" w:rsidRPr="00CC6747" w:rsidTr="00CC67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993.415,44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1.009.479,12</w:t>
            </w:r>
          </w:p>
        </w:tc>
      </w:tr>
      <w:tr w:rsidR="00CC6747" w:rsidRPr="00CC6747" w:rsidTr="00CC67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122.150,51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122.150,51</w:t>
            </w:r>
          </w:p>
        </w:tc>
      </w:tr>
      <w:tr w:rsidR="00CC6747" w:rsidRPr="00CC6747" w:rsidTr="00CC67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283.486,90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9.223.433,69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9.729.178,58</w:t>
            </w:r>
          </w:p>
        </w:tc>
      </w:tr>
      <w:tr w:rsidR="00CC6747" w:rsidRPr="00CC6747" w:rsidTr="00CC67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2.347.145,12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2.347.145,12</w:t>
            </w:r>
          </w:p>
        </w:tc>
      </w:tr>
      <w:tr w:rsidR="00CC6747" w:rsidRPr="00CC6747" w:rsidTr="00CC67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56.561,00</w:t>
            </w:r>
          </w:p>
        </w:tc>
      </w:tr>
      <w:tr w:rsidR="00CC6747" w:rsidRPr="00CC6747" w:rsidTr="00CC67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4.571.974,00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4.192.590,00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14.126.426,00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22.939.768,00</w:t>
            </w:r>
          </w:p>
        </w:tc>
      </w:tr>
      <w:tr w:rsidR="00CC6747" w:rsidRPr="00CC6747" w:rsidTr="00CC67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196.565,00</w:t>
            </w:r>
          </w:p>
        </w:tc>
      </w:tr>
      <w:tr w:rsidR="00CC6747" w:rsidRPr="00CC6747" w:rsidTr="00CC674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7.251,00</w:t>
            </w:r>
          </w:p>
        </w:tc>
      </w:tr>
      <w:tr w:rsidR="00CC6747" w:rsidRPr="00CC6747" w:rsidTr="00CC674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1.276.902,34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16.513.753,32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4.442.238,67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6747" w:rsidRPr="00CC6747" w:rsidRDefault="00CC6747" w:rsidP="00CC674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67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36.408.098,33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1" w:name="_Toc488740703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453.449,89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453.449,89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102.889.371,53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23.484.908,54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126.374.280,07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4.150.636,00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6.128.175,00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916,67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102.945.672,53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23.490.264,54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1.296.822,89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1.095.713,00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4.150.636,00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132.985.249,63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2" w:name="_Toc488740704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22.019,87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14.657.164,20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680.518,90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15.337.683,10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4.387.803,00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164.794,00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885,93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35.873,00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4.281.349,78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4.281.349,78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1.277.712,00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6.069.729,75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804.709,90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3.062.458,46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9.936.898,11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11.116.302,00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11.116.768,00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24.239.466,26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18.429.816,80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817.807,56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3.062.458,46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46.561.786,80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3" w:name="_Toc488740705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83.182,00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24.119,00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30.041,30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41.271,00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4.065.213,00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46.118,00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32.293,00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145.940,92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162.972,92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1.012.006,30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921.341,68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2.530.883,92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4.485.210,22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4" w:name="_Toc488740706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328.844,41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268.358,77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205.442,59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802.645,76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14.276,00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20.095,00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343.120,41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288.453,77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205.442,59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837.016,76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5" w:name="_Toc488740707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25.546,52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88.576,16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819.055,72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907.631,88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7.070.523,77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4.080.542,40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11.151.066,17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72.708.869,02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94.343.928,95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60.075.445,72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227.128.243,69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11.636.275,10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11.636.275,10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1.997.892,82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1.997.892,82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12.661.731,76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12.661.731,76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326.805,35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17.221.629,19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17.548.434,54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231.521,24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231.521,24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53.460,00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187.222,00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7.585.863,94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4.656.312,00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20.403.070,80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32.660.970,74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1.822.342,80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1.822.342,80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151.345,28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155.956,31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12.082.828,52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12.082.828,52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5.638,00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8.060.307,93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1.839.787,09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5.941.638,20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15.841.733,22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4.935.723,11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1.632.335,95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6.568.059,06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40.462,15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40.462,15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20.090,00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1.746.853,93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1.746.853,93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84.715.115,90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94.359.652,95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368.611,77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141.238.446,57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6.623.104,77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27.163.764,72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5.263,76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354.473.960,45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488740708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2.678,29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194.832,65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194.832,65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12.767,19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1.300.740,68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5.386.359,77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6.687.100,45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7.452.816,54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7.452.816,54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35.521,03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37.012,80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10.429,29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616.315,49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272.547,25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1.258.331,09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14.233,76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2.161.427,59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617.281,43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122.676,89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739.958,32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1.350.132,96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6.310.062,87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15.764.752,92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23.424.948,75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7.662,50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162.986,00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796.572,11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868.289,76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435.811,44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435.811,44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11.602,00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1.033.461,00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23.524,48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1.300.740,68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17.174.708,93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7.003.145,86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17.669.210,01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112.375,09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43.302.830,08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7" w:name="_Toc488740709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72.083,61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1.200.700,25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1.200.700,25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3.067.435,94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10.141.245,23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13.208.681,17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10.816.175,12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1.212.266,60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5.649.237,00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17.732.380,72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8.576,72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627.406,02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627.406,02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277.767,00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34.516,00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3.100.845,94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23.143.953,95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1.246.782,60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5.649.237,00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33.162.111,49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8" w:name="_Toc488740710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2.127.733,26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1.345.043,86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6.058.274,37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9.557.935,72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291.194,79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291.194,79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23.748,92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202.886,00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12.135,00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2.650.129,97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1.352.611,86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6.058.274,37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10.087.900,43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9" w:name="_Toc488740711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24.629,86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4.886.304,93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941.624,80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1.106.703,31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3.221.365,49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186.384,05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10.342.382,57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49.913,68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49.913,68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1.765.767,84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7.716.747,78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9.482.515,62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10.203,00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31.506,00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77.599,00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8.050,52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19.903.309,58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19.935.480,58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6.652.072,77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28.696.366,22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1.159.222,31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3.221.365,49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234.954,05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39.963.980,83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0" w:name="_Toc488740712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336.161,20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31.356,44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367.517,64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54.149,95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24.692,48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78.842,43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314.753,05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314.753,05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171.005,00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44.846,00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42.509,00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336.161,20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655.680,44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27.631,48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1.019.473,12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88740713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49.745,58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152.646,42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152.646,42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752.146,96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43.864,45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2.585.342,21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985.132,55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1.160.022,04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34.660,36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5.561.168,57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233.651,31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16.737.971,04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16.971.622,35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5.658,57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98.780,00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349.072,00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257.641,00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4.516,77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34.637.145,49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34.637.145,49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965.710,94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965.710,94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985.798,27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43.864,45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55.793.822,26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1.025.964,98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1.160.022,04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40.318,93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59.054.307,70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2" w:name="_Toc488740714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445.984,05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489.109,52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133.989,10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295.116,94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429.106,04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60.331,00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394.606,80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115.694,36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510.301,16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132.649,00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28.842,00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35.040,09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35.040,09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24.089,77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879.972,00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307.515,27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382.674,52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188.301,00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42.466,00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965.862,17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1.754.275,24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445.984,05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3.203.932,10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3" w:name="_Toc488740715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F6044" w:rsidRPr="00CF6044" w:rsidTr="00CF60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F6044" w:rsidRPr="00CF6044" w:rsidTr="00CF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178.717,54</w:t>
            </w:r>
          </w:p>
        </w:tc>
      </w:tr>
      <w:tr w:rsidR="00CF6044" w:rsidRPr="00CF6044" w:rsidTr="00CF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66.929,00</w:t>
            </w:r>
          </w:p>
        </w:tc>
      </w:tr>
      <w:tr w:rsidR="00CF6044" w:rsidRPr="00CF6044" w:rsidTr="00CF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166.015,85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F6044" w:rsidRPr="00CF6044" w:rsidRDefault="00CF6044" w:rsidP="00CF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F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245.646,54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4" w:name="_Toc488740716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10.054,08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95.580,36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24.059,60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24.059,60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94.813,56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712.498,40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2.819.558,16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22.471,25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46.688,00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414.331,81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414.331,81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23.272,00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671.655,41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776.135,65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1.978.503,00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3.460.037,26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5" w:name="_Toc488740717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3.826,13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51.791,85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51.791,85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341.719,16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341.719,16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47.285,73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2.482.356,00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3.627.038,97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81.472,00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795.504,33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795.504,33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43.987,00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1.308.429,98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775.719,85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2.482.356,00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426.119,34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4.992.625,17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6" w:name="_Toc488740718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28.145,21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28.145,21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849.480,58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3.796.752,02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4.896.171,11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18.039,57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23.100,72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649.774,00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685.791,00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169.049,77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513.822,00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436.123,24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439.587,69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53.594,00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2.060.852,98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934.143,81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3.810.404,02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6.818.492,50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7" w:name="_Toc488740719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8.986,00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216.598,21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179.804,13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448.656,55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845.058,89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4.951,00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7.174,22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324.145,40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324.145,40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343.142,69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400.665,33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8.565,00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13.446.773,81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13.446.773,81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14.351.006,53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244.978,93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448.656,55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15.053.768,65</w:t>
            </w:r>
          </w:p>
        </w:tc>
      </w:tr>
    </w:tbl>
    <w:p w:rsidR="00D2182F" w:rsidRDefault="00181772" w:rsidP="00181772">
      <w:pPr>
        <w:pStyle w:val="Tablo1"/>
      </w:pPr>
      <w:bookmarkStart w:id="118" w:name="_Toc488740720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471.589,84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2.103.951,71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2.575.541,55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1.302.816,90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1.302.816,90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7.254.791,77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131.359,01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7.388.759,36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55.501,00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4.299,00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7.314.591,77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1.905.765,75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2.103.951,71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11.326.917,81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9" w:name="_Toc488740721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3.019.282,00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921.764,00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18.290.719,90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3.012.967,05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493.575,69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3.586.662,67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38.364,98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32.240,74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35.700,26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181.741.828,41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477.420,32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182.219.248,73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11.331,42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11.331,42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9.374.693,00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10.200.060,00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147.778,40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147.778,40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51.986,00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17.789,80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98.944,00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13.772,00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1.939.615,26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1.939.615,26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304.829,77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304.829,77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181.741.828,41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18.440.256,56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3.183.340,12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12.201.013,69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1.321.425,51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216.956.803,19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0" w:name="_Toc488740722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1.588.471,38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534.250,10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2.043.683,84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4.168.316,40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83.295,53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595.265,68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678.561,21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22.182,79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22.182,79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94.908.122,54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4.516.746,61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99.424.869,15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14.833.855,22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14.833.855,22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53.245,00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2.884,00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2.140.391,00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3.506.060,00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16.817.086,00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22.463.537,00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222.720,00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109.741.977,76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8.334.136,78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4.318.344,63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19.456.035,52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141.870.170,77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1" w:name="_Toc488740723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13.498,00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143.617,29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778.609,28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923.174,31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778.609,28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936.672,31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2" w:name="_Toc488740724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14.309,57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5.575,84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23.274,28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23.274,28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29.248,00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19.747,50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60.910,12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92.155,19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3" w:name="_Toc488740725"/>
      <w:r>
        <w:rPr>
          <w:rFonts w:ascii="Times New Roman" w:hAnsi="Times New Roman"/>
          <w:sz w:val="24"/>
          <w:szCs w:val="24"/>
        </w:rPr>
        <w:t>Tablo 8.70 SİVAS</w:t>
      </w:r>
      <w:bookmarkEnd w:id="12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256.556,91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256.556,91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1.898.097,06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1.754.267,93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5.170.035,98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8.833.957,49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724.963,33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724.963,33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1.636.301,17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1.636.301,17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25.384,34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66.588,00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57.399,00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1.636.301,17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2.979.655,29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1.803.601,27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5.170.035,98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11.601.150,24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4" w:name="_Toc488740726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93.755,43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5.270.349,37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379.946,82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428.782,81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7.845.299,87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15.536,15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15.536,15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132.032,00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10.197.597,45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10.197.597,45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518.831,00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12.974,00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15.467.946,82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1.091.062,32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475.259,74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18.816.175,90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5" w:name="_Toc488740727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85.878,12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85.878,12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279.141,00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41.738,00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406.757,12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406.757,12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88740728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53.029,20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129.096,01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651.616,20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110.439,43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762.055,63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90.306.027,29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25.662.573,75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115.968.601,04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5.103.642,00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620.658,62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3.940.043,55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10.015.459,17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7.033,75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50.936,14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1.482.567,92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1.482.567,92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394.909,00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2.494,05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1.274.331,21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1.274.331,21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337,50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2.024.705,00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5.409.757,00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7.442.545,00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12.957.781,87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23.590.737,69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1.479.532,31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6.114.305,73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44.142.357,59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596.441,00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596.441,00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105.639.629,16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64.249.955,62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2.293.959,16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10.061.383,03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182.269.165,01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7" w:name="_Toc488740729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809.100,70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3.313.545,40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4.299.551,30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40.276,07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40.276,07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142.371,03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142.371,03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3.074,00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5.165,72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33.672,83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366.218,02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841.273,53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3.313.545,40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4.524.110,95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8" w:name="_Toc488740730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84CE3" w:rsidRPr="00084CE3" w:rsidTr="00084CE3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100.909,33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804.824,02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3.759.395,66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4.564.219,68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1.507,09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215.554,50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234.649,86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5.065,23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262.861,00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617.914,35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617.914,35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28.079,11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205.743,06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233.822,17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140.766,00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170.211,23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174.095,23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1.837,41</w:t>
            </w:r>
          </w:p>
        </w:tc>
      </w:tr>
      <w:tr w:rsidR="00084CE3" w:rsidRPr="00084CE3" w:rsidTr="00084CE3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20.114,00</w:t>
            </w:r>
          </w:p>
        </w:tc>
      </w:tr>
      <w:tr w:rsidR="00084CE3" w:rsidRPr="00084CE3" w:rsidTr="00084CE3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678.213,13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1.902.409,34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3.776.333,66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84CE3" w:rsidRPr="00084CE3" w:rsidRDefault="00084CE3" w:rsidP="00084C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84CE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6.357.761,35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488740731"/>
      <w:r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81.755,00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81.755,00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30" w:name="_Toc488740732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27.174,62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396.053,95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10.271.864,69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10.667.918,64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25.898,00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2.996,00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723.248,65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717.869,47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613.294,56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3.300.617,59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5.356.515,58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1.119.302,60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11.015.865,74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629.894,56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3.300.617,59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16.080.502,84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31" w:name="_Toc488740733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1.833.655,95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2.769.034,31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4.673.749,06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299.090,65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299.090,65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68.139,00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5.171,00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40.852,50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61.552,50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453.209,45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1.874.508,45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2.779.984,31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5.107.702,21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2" w:name="_Toc488740734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354,94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751.991,82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912.737,74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4.493.096,71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6.157.826,26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2.497.130,91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1.862.386,26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4.359.517,17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10.268,00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288.054,12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288.054,12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3.620,00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22.282,00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2.497.130,91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2.916.320,20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913.092,68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4.493.096,71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10.841.922,49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33" w:name="_Toc488740735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1.285.724,09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1.285.724,09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80.121,00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5.414.433,62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7.167.819,53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22.927,38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22.927,38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1.574.147,35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1.565.591,03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5.414.433,62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8.556.592,00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4" w:name="_Toc488740736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C330E" w:rsidRPr="001C330E" w:rsidTr="001C330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559.637,92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2.473.461,81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43.104,90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3.076.204,63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84.916,36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339.665,46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424.581,82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162.338,42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19.951,32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1.736.077,42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292.810,11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2.537.177,69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4.586.016,54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133.122,83</w:t>
            </w:r>
          </w:p>
        </w:tc>
      </w:tr>
      <w:tr w:rsidR="001C330E" w:rsidRPr="001C330E" w:rsidTr="001C330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10.065.771,00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21.107.190,51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31.172.961,51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14.802,00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208.286,00</w:t>
            </w:r>
          </w:p>
        </w:tc>
      </w:tr>
      <w:tr w:rsidR="001C330E" w:rsidRPr="001C330E" w:rsidTr="001C330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10.150.687,36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19.951,32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23.679.408,64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874.522,03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5.010.639,50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43.104,90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C330E" w:rsidRPr="001C330E" w:rsidRDefault="001C330E" w:rsidP="001C330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C330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39.778.313,75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5" w:name="_Toc488740737"/>
      <w:r>
        <w:rPr>
          <w:rFonts w:ascii="Times New Roman" w:hAnsi="Times New Roman"/>
          <w:sz w:val="24"/>
          <w:szCs w:val="24"/>
        </w:rPr>
        <w:lastRenderedPageBreak/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C1F3D" w:rsidRPr="006C1F3D" w:rsidTr="006C1F3D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3.019.282,00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921.764,00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18.290.719,90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805.336,86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3.628.198,73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51.781,24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4.485.402,72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1.588.471,38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534.250,10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2.043.683,84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4.168.316,40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84.916,36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413.200,50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498.116,86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3.012.967,05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493.575,69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3.586.662,67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336.161,20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31.356,44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367.517,64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445.984,05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489.109,52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14.309,57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177.052,48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677.480,66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1.725.987,68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2.580.520,82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110.283,74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-8.677,42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113.670,14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4.360.898,47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1.524.375,55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-4.510,87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5.880.763,14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1.809.720,23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777.545,70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3.370.835,98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5.990.015,17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1.403.387,23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834.957,23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4.222.988,93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6.473.753,46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45.358,07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1.168.605,01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437.460,35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1.831.200,22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3.482.623,64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12.610.201,39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1.719.170,61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5.782.090,74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2.482.400,13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22.593.862,88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1.213.800,85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911.111,82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4.049.115,94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6.198.371,16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32.308,44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5.229.096,81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1.593.247,96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6.422.284,69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13.276.937,90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346.510,34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1.340.441,30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4.261.901,66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5.961.712,52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752.146,96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43.864,45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10.927.072,97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2.483.438,29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3.981.806,22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119.645,37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18.307.974,26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196.574,92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1.320.075,87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1.700.710,44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786.958,30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1.274.985,01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2.066.624,11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1.276.413,85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5.863.347,37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7.139.761,22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2.127.733,26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1.345.043,86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6.058.274,37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9.557.935,72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4.886.304,93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941.624,80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1.106.703,31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3.221.365,49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186.384,05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10.342.382,57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1.958.512,48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223.071,84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1.589.826,43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3.775.541,73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1.071.306,96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5.401.618,67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6.722.864,15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1.898.097,06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1.754.267,93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5.170.035,98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8.833.957,49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5.270.349,37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379.946,82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428.782,81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7.845.299,87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591.523,72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1.300.185,91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5.897.087,35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7.818.325,18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1.833.655,95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2.769.034,31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4.673.749,06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439.506,45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444.677,86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131.486,00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8.476,00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8.679.807,00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3.045.279,28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1.345.614,16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3.578.127,62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16.648.828,07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2.771.282,47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1.150.001,76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6.212.855,93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10.134.140,15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993.415,44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1.009.479,12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11.600.951,25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74.008.615,86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1.698.269,83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177.879,03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87.485.715,97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5.547,00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268.686,81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1.046.748,36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1.315.435,17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5.041.735,45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4.622.799,22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45.276.374,90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83.242.017,26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138.182.926,82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1.314.685.955,40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166.936.719,30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4.950.047,44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349.298.879,60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298.972,58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1.836.170.574,32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9.926.621,48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6.449.968,80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15.145.872,89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31.794.773,00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14.833.855,22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7.452.816,54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22.286.671,76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46.865,83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240.119,00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186.181,00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10.816.175,12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1.212.266,60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5.649.237,00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17.732.380,72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5.103.642,00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620.658,62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3.940.043,55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10.015.459,17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1.564.675,10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1.300.170,89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6.067.187,36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8.932.033,35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1.437.895,58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4.586.792,93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6.024.688,51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11.636.275,10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11.636.275,10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135.435,36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146.131,36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38.297,80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38.297,80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698.832,03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191.931,05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911.077,76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876.979,31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310.616,19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11.544,91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1.206.174,16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274.826,11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1.131.652,06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2.179.663,64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55.130,30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3.641.272,10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4.499.680,07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1.297.535,88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5.979.150,53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2.372.834,44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163.597,89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1.084.387,23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3.627.783,78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538.706,35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3.691.650,58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1.884.825,44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7.361.007,00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13.518.134,91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616.315,49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272.547,25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1.258.331,09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14.233,76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2.161.427,59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195.070,82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890.512,12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2.034.085,25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3.156.607,18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14.736.796,28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122.676,89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14.859.473,17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95.335,53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1.436.426,40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4.460.859,00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453.976,20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6.446.597,13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2.105.976,33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2.214.302,05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4.550.214,08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1.350.132,96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6.310.062,87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15.764.752,92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23.424.948,75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2.323.874,03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2.323.874,03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9.374.693,00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10.200.060,00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1.503.271,00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19.931.889,95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24.972.654,95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54.895.054,55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54.895.054,55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1.220,00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421.945,03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661.188,58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3.246.931,46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6.245.874,49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10.575.939,56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7.920.331,66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326.805,35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19.105.415,99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28.039.222,00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330.924,25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373.152,08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501.383,38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1.830.564,98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2.331.948,36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5.251.771,73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5.251.771,73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322.170,00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4.742.429,00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9.501.517,65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84.136.067,70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28.088.765,08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145.612.078,35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267.338.428,78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110.083,35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112.078,95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249.583,36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425.656,23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2.402.135,16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5.847.005,00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12.843.256,00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7.585.863,94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4.656.312,00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20.403.070,80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32.660.970,74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20.904.247,00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3.056.880,00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15.033.491,00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40.724.974,00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19.599,33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51.813,93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86.794,15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7.628.859,22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2.866.576,64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10.323.316,14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20.818.752,00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2.670.472,91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2.388.616,90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33.562,85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5.092.652,66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4.571.974,00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4.192.590,00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14.126.426,00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22.939.768,00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6.535.579,00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10.193.388,00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355.641,76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355.347,38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710.989,15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1.822.342,80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1.822.342,80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2.137.059,99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2.137.059,99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143.578,57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15.309.078,93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1.064.021,44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16.579.147,59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64.775,37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613.920,09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678.695,46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10.197.597,45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10.197.597,45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778.191,47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84.860.222,63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1.103.908,00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86.864.426,10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133.113,75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147.343,77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849.442,83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1.921.948,20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115.604,94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115.604,94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11.070.233,00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8.060.307,93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1.839.787,09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5.941.638,20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15.841.733,22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104.191,75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268.196,64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1.642.361,34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2.014.749,73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2.140.391,00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3.506.060,00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16.817.086,00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22.463.537,00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1.033.461,00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337,50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209.009,71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4.935.723,11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7.833.562,96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12.769.286,07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387.157,35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1.956.530,83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2.348.420,24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145.346,02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776.596,73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300.167,68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1.229.627,07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1.309.055,00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1.479.967,01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41.846.437,86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41.846.437,86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13.446.773,81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13.446.773,81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1.582.623,03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5.560.374,54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7.330.792,45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4.281.349,78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34.637.145,49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38.918.495,28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428.140,86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827.692,86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2.937.777,00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5.774.397,00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8.720.257,00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2.197.469,88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1.614.035,27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7.053.620,63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10.871.314,45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612.614,44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10.612.791,40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11.225.405,84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12.957.781,87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29.722.592,99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3.212.112,74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10.647.108,17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56.539.595,77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11.805.707,00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11.806.173,00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723.248,65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717.869,47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613.294,56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3.300.617,59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5.356.515,58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71.202,50</w:t>
            </w:r>
          </w:p>
        </w:tc>
      </w:tr>
      <w:tr w:rsidR="006C1F3D" w:rsidRPr="006C1F3D" w:rsidTr="006C1F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304.829,77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304.829,77</w:t>
            </w:r>
          </w:p>
        </w:tc>
      </w:tr>
      <w:tr w:rsidR="006C1F3D" w:rsidRPr="006C1F3D" w:rsidTr="006C1F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1.418.965.563,23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167.692.976,49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12.267.273,71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1.070.153.450,74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194.466.758,32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564.580.560,35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7.355.701,16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C1F3D" w:rsidRPr="006C1F3D" w:rsidRDefault="006C1F3D" w:rsidP="006C1F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C1F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3.435.482.284,00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4B7" w:rsidRDefault="00A544B7" w:rsidP="00B845B1">
      <w:pPr>
        <w:spacing w:after="0" w:line="240" w:lineRule="auto"/>
      </w:pPr>
      <w:r>
        <w:separator/>
      </w:r>
    </w:p>
  </w:endnote>
  <w:endnote w:type="continuationSeparator" w:id="0">
    <w:p w:rsidR="00A544B7" w:rsidRDefault="00A544B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02E" w:rsidRDefault="00DC102E">
    <w:pPr>
      <w:pStyle w:val="AltBilgi"/>
      <w:jc w:val="center"/>
    </w:pPr>
  </w:p>
  <w:p w:rsidR="00DC102E" w:rsidRDefault="00DC10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102E" w:rsidRDefault="00DC102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C102E" w:rsidRDefault="00DC10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DC102E" w:rsidRDefault="00DC10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296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DC102E" w:rsidRDefault="00DC10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102E" w:rsidRDefault="00DC102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C102E" w:rsidRDefault="00DC10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C102E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C102E" w:rsidRDefault="00A544B7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C102E">
                <w:t>Doğal Gaz Piyasası Sektör Raporu</w:t>
              </w:r>
            </w:sdtContent>
          </w:sdt>
          <w:r w:rsidR="00DC102E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DC102E">
            <w:rPr>
              <w:noProof/>
            </w:rPr>
            <w:t>Mayıs 201</w:t>
          </w:r>
          <w:r>
            <w:rPr>
              <w:noProof/>
            </w:rPr>
            <w:fldChar w:fldCharType="end"/>
          </w:r>
          <w:r w:rsidR="00DC102E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C102E" w:rsidRDefault="00DC102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E0296" w:rsidRPr="005E0296">
            <w:rPr>
              <w:noProof/>
              <w:color w:val="FFFFFF" w:themeColor="background1"/>
            </w:rPr>
            <w:t>12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C102E" w:rsidRDefault="00DC102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4B7" w:rsidRDefault="00A544B7" w:rsidP="00B845B1">
      <w:pPr>
        <w:spacing w:after="0" w:line="240" w:lineRule="auto"/>
      </w:pPr>
      <w:r>
        <w:separator/>
      </w:r>
    </w:p>
  </w:footnote>
  <w:footnote w:type="continuationSeparator" w:id="0">
    <w:p w:rsidR="00A544B7" w:rsidRDefault="00A544B7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1439D"/>
    <w:rsid w:val="000205FF"/>
    <w:rsid w:val="000206E8"/>
    <w:rsid w:val="00022508"/>
    <w:rsid w:val="000243BF"/>
    <w:rsid w:val="00024C21"/>
    <w:rsid w:val="000273B6"/>
    <w:rsid w:val="00027650"/>
    <w:rsid w:val="00033BDC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410D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195C"/>
    <w:rsid w:val="00132D89"/>
    <w:rsid w:val="00135DAC"/>
    <w:rsid w:val="00136547"/>
    <w:rsid w:val="001378F4"/>
    <w:rsid w:val="0014111C"/>
    <w:rsid w:val="001412F2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A76E5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6CE2"/>
    <w:rsid w:val="001C7A4B"/>
    <w:rsid w:val="001C7B04"/>
    <w:rsid w:val="001D1E80"/>
    <w:rsid w:val="001D22A1"/>
    <w:rsid w:val="001D2338"/>
    <w:rsid w:val="001D2934"/>
    <w:rsid w:val="001D46AA"/>
    <w:rsid w:val="001D5D61"/>
    <w:rsid w:val="001D6132"/>
    <w:rsid w:val="001D6E64"/>
    <w:rsid w:val="001D758C"/>
    <w:rsid w:val="001E4CE4"/>
    <w:rsid w:val="001F0E7B"/>
    <w:rsid w:val="001F28C6"/>
    <w:rsid w:val="001F4C3E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C30AC"/>
    <w:rsid w:val="002C6C7A"/>
    <w:rsid w:val="002C7732"/>
    <w:rsid w:val="002D1131"/>
    <w:rsid w:val="002D117B"/>
    <w:rsid w:val="002D3794"/>
    <w:rsid w:val="002D59ED"/>
    <w:rsid w:val="002D7560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41232"/>
    <w:rsid w:val="00341A1B"/>
    <w:rsid w:val="0034344A"/>
    <w:rsid w:val="003437F6"/>
    <w:rsid w:val="003440FA"/>
    <w:rsid w:val="003453D8"/>
    <w:rsid w:val="00350420"/>
    <w:rsid w:val="003506AB"/>
    <w:rsid w:val="003508B9"/>
    <w:rsid w:val="00350F1D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B7E0A"/>
    <w:rsid w:val="003C1AB6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026"/>
    <w:rsid w:val="004366D6"/>
    <w:rsid w:val="00440E71"/>
    <w:rsid w:val="00441B35"/>
    <w:rsid w:val="004472A9"/>
    <w:rsid w:val="004510F7"/>
    <w:rsid w:val="00453647"/>
    <w:rsid w:val="00456480"/>
    <w:rsid w:val="00462255"/>
    <w:rsid w:val="004655AF"/>
    <w:rsid w:val="00465FC2"/>
    <w:rsid w:val="00470F47"/>
    <w:rsid w:val="00474374"/>
    <w:rsid w:val="004749C4"/>
    <w:rsid w:val="00474CFF"/>
    <w:rsid w:val="00475EB6"/>
    <w:rsid w:val="00481328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7706"/>
    <w:rsid w:val="00497963"/>
    <w:rsid w:val="004A02B4"/>
    <w:rsid w:val="004A1140"/>
    <w:rsid w:val="004A1ECF"/>
    <w:rsid w:val="004A1FB9"/>
    <w:rsid w:val="004A4C83"/>
    <w:rsid w:val="004A51F0"/>
    <w:rsid w:val="004A6477"/>
    <w:rsid w:val="004B34AF"/>
    <w:rsid w:val="004B7A7C"/>
    <w:rsid w:val="004C0684"/>
    <w:rsid w:val="004C0CD6"/>
    <w:rsid w:val="004C3CA7"/>
    <w:rsid w:val="004C6035"/>
    <w:rsid w:val="004C6ABD"/>
    <w:rsid w:val="004C7259"/>
    <w:rsid w:val="004D1835"/>
    <w:rsid w:val="004D1D6F"/>
    <w:rsid w:val="004D3F0D"/>
    <w:rsid w:val="004D4905"/>
    <w:rsid w:val="004D5DC7"/>
    <w:rsid w:val="004D6182"/>
    <w:rsid w:val="004D76F8"/>
    <w:rsid w:val="004D7C98"/>
    <w:rsid w:val="004E0879"/>
    <w:rsid w:val="004E1736"/>
    <w:rsid w:val="004E7019"/>
    <w:rsid w:val="004E7788"/>
    <w:rsid w:val="004F27A6"/>
    <w:rsid w:val="004F758D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7F6C"/>
    <w:rsid w:val="005300F8"/>
    <w:rsid w:val="00531B29"/>
    <w:rsid w:val="005342F7"/>
    <w:rsid w:val="00537C8E"/>
    <w:rsid w:val="0054582A"/>
    <w:rsid w:val="0054585F"/>
    <w:rsid w:val="00550174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C4935"/>
    <w:rsid w:val="005C625D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4709"/>
    <w:rsid w:val="005E5524"/>
    <w:rsid w:val="005E63DD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48C6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202"/>
    <w:rsid w:val="00645F46"/>
    <w:rsid w:val="006471D8"/>
    <w:rsid w:val="00650493"/>
    <w:rsid w:val="00651798"/>
    <w:rsid w:val="0065559B"/>
    <w:rsid w:val="00660984"/>
    <w:rsid w:val="00665735"/>
    <w:rsid w:val="006677CB"/>
    <w:rsid w:val="0067038F"/>
    <w:rsid w:val="0067103D"/>
    <w:rsid w:val="0067125A"/>
    <w:rsid w:val="00671B1F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F0D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1F3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4EDE"/>
    <w:rsid w:val="006F53D2"/>
    <w:rsid w:val="006F5428"/>
    <w:rsid w:val="006F5730"/>
    <w:rsid w:val="007003D3"/>
    <w:rsid w:val="00700B17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2D05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507D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DF3"/>
    <w:rsid w:val="00A8760E"/>
    <w:rsid w:val="00A92449"/>
    <w:rsid w:val="00A958CF"/>
    <w:rsid w:val="00A9774C"/>
    <w:rsid w:val="00AA29B7"/>
    <w:rsid w:val="00AA548F"/>
    <w:rsid w:val="00AA72E1"/>
    <w:rsid w:val="00AA7A29"/>
    <w:rsid w:val="00AB039E"/>
    <w:rsid w:val="00AB427E"/>
    <w:rsid w:val="00AB507A"/>
    <w:rsid w:val="00AB65EA"/>
    <w:rsid w:val="00AC0163"/>
    <w:rsid w:val="00AC39BB"/>
    <w:rsid w:val="00AD053D"/>
    <w:rsid w:val="00AD1234"/>
    <w:rsid w:val="00AD4499"/>
    <w:rsid w:val="00AD61BF"/>
    <w:rsid w:val="00AD666D"/>
    <w:rsid w:val="00AE01EC"/>
    <w:rsid w:val="00AE1660"/>
    <w:rsid w:val="00AE5BE2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091F"/>
    <w:rsid w:val="00B1116C"/>
    <w:rsid w:val="00B119D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5BE7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3D"/>
    <w:rsid w:val="00C03E23"/>
    <w:rsid w:val="00C04E91"/>
    <w:rsid w:val="00C11F81"/>
    <w:rsid w:val="00C171BB"/>
    <w:rsid w:val="00C2025A"/>
    <w:rsid w:val="00C20334"/>
    <w:rsid w:val="00C212D4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2B9D"/>
    <w:rsid w:val="00C57CB8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CD1"/>
    <w:rsid w:val="00C76D5E"/>
    <w:rsid w:val="00C8121C"/>
    <w:rsid w:val="00C83CEB"/>
    <w:rsid w:val="00C84A53"/>
    <w:rsid w:val="00C86AEC"/>
    <w:rsid w:val="00C86BAF"/>
    <w:rsid w:val="00C87F46"/>
    <w:rsid w:val="00C90DF9"/>
    <w:rsid w:val="00C916E9"/>
    <w:rsid w:val="00C91867"/>
    <w:rsid w:val="00C94CBA"/>
    <w:rsid w:val="00C9547F"/>
    <w:rsid w:val="00C95A33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61"/>
    <w:rsid w:val="00CD5E77"/>
    <w:rsid w:val="00CE1A68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15D82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6CF7"/>
    <w:rsid w:val="00DA048D"/>
    <w:rsid w:val="00DA2636"/>
    <w:rsid w:val="00DA6C6E"/>
    <w:rsid w:val="00DB0302"/>
    <w:rsid w:val="00DB44C1"/>
    <w:rsid w:val="00DB4E57"/>
    <w:rsid w:val="00DC102E"/>
    <w:rsid w:val="00DC1F20"/>
    <w:rsid w:val="00DC3EC6"/>
    <w:rsid w:val="00DC5641"/>
    <w:rsid w:val="00DC654D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8C1"/>
    <w:rsid w:val="00E11B5B"/>
    <w:rsid w:val="00E120BB"/>
    <w:rsid w:val="00E1307D"/>
    <w:rsid w:val="00E14DD9"/>
    <w:rsid w:val="00E156DA"/>
    <w:rsid w:val="00E168F0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263B"/>
    <w:rsid w:val="00E933B1"/>
    <w:rsid w:val="00E93DF4"/>
    <w:rsid w:val="00E9409E"/>
    <w:rsid w:val="00EA03FE"/>
    <w:rsid w:val="00EA0CCA"/>
    <w:rsid w:val="00EA1799"/>
    <w:rsid w:val="00EA2464"/>
    <w:rsid w:val="00EA279A"/>
    <w:rsid w:val="00EA3B8D"/>
    <w:rsid w:val="00EA685B"/>
    <w:rsid w:val="00EA6C98"/>
    <w:rsid w:val="00EA6CE0"/>
    <w:rsid w:val="00EA73EB"/>
    <w:rsid w:val="00EA7F06"/>
    <w:rsid w:val="00EB220E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F0062"/>
    <w:rsid w:val="00EF0BF5"/>
    <w:rsid w:val="00EF1DD0"/>
    <w:rsid w:val="00EF3DBF"/>
    <w:rsid w:val="00EF7CB4"/>
    <w:rsid w:val="00F027A6"/>
    <w:rsid w:val="00F039D9"/>
    <w:rsid w:val="00F079E8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625A6"/>
    <w:rsid w:val="00F715C0"/>
    <w:rsid w:val="00F71DC9"/>
    <w:rsid w:val="00F72153"/>
    <w:rsid w:val="00F72351"/>
    <w:rsid w:val="00F7320E"/>
    <w:rsid w:val="00F73945"/>
    <w:rsid w:val="00F75B9A"/>
    <w:rsid w:val="00F76B65"/>
    <w:rsid w:val="00F83EB5"/>
    <w:rsid w:val="00F86E06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769F"/>
    <w:rsid w:val="00FD38D0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B8702A-3B75-494B-9EC0-81D1151D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7\Ayl&#305;k%20Rapor\Genel%20G&#246;r&#252;n&#252;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Do&#287;al%20Gaz%20&#220;retimin%20Kar&#351;&#305;la&#351;t&#305;r&#305;lmas&#305;%20(1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Do&#287;al%20Gaz%20&#220;retimin%20Kar&#351;&#305;la&#351;t&#305;r&#305;lmas&#305;%20(1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y&#305;s%202017%20rapor\D&#246;nemler%20Aras&#305;%20Do&#287;al%20Gaz%20&#220;retimin%20Kar&#351;&#305;la&#351;t&#305;r&#305;lmas&#305;%20(1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y&#305;s%202017%20rapor\D&#246;nemler%20Aras&#305;%20Do&#287;al%20Gaz%20&#220;retimin%20Kar&#351;&#305;la&#351;t&#305;r&#305;lmas&#305;%20nisan%20&#252;retim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may&#305;s%202017%20rapor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may&#305;s%202017%20rapor\D&#246;nemler%20Aras&#305;%20Toplam%20Depolanan%20Do&#287;al%20Gaz%20Miktar&#305;n&#305;n%20Kar&#351;&#305;la&#351;t&#305;r&#305;lmas&#305;%20(1).xlsx" TargetMode="External"/><Relationship Id="rId1" Type="http://schemas.openxmlformats.org/officeDocument/2006/relationships/themeOverride" Target="../theme/themeOverride1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hracat&#305;n&#305;n%20Kar&#351;&#305;la&#351;t&#305;r&#305;lmas&#305;%20(1).xlsx" TargetMode="External"/><Relationship Id="rId1" Type="http://schemas.openxmlformats.org/officeDocument/2006/relationships/themeOverride" Target="../theme/themeOverride2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7\Ayl&#305;k%20Rapor%20son\D&#246;nemler%20Aras&#305;%20Sekt&#246;rel%20Do&#287;al%20Gaz%20T&#252;ketimin%20Kar&#351;&#305;la&#351;t&#305;r&#305;lmas&#305;%20(4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17\Ayl&#305;k%20Rapor%20son\D&#246;nemler%20Aras&#305;%20Sekt&#246;rel%20Do&#287;al%20Gaz%20T&#252;ketimin%20Kar&#351;&#305;la&#351;t&#305;r&#305;lmas&#305;%20(4)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7\Ayl&#305;k%20Rapor%20son\&#350;irketlerin%20Nihai%20T&#252;keticiye%20Yapt&#305;klar&#305;%20Do&#287;al%20Gaz%20Sat&#305;&#351;%20Miktarlar&#305;%20(8)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17\Ayl&#305;k%20Rapor%20son\&#350;irketlerin%20Nihai%20T&#252;keticiye%20Yapt&#305;klar&#305;%20Do&#287;al%20Gaz%20Sat&#305;&#351;%20Miktarlar&#305;%20(8)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y&#305;s%202017%20rapor\rapor%20May&#305;s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y&#305;s%202017%20rapor\rapor%20May&#305;s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Sayfa1!$G$32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solidFill>
                  <a:srgbClr val="0070C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FC4-4918-9C2A-32B928E829C2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FC4-4918-9C2A-32B928E829C2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FFC4-4918-9C2A-32B928E829C2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FFC4-4918-9C2A-32B928E829C2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FFC4-4918-9C2A-32B928E829C2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FFC4-4918-9C2A-32B928E829C2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FFC4-4918-9C2A-32B928E829C2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FFC4-4918-9C2A-32B928E829C2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FC4-4918-9C2A-32B928E829C2}"/>
                </c:ext>
              </c:extLst>
            </c:dLbl>
            <c:dLbl>
              <c:idx val="1"/>
              <c:layout>
                <c:manualLayout>
                  <c:x val="5.8333333333333286E-2"/>
                  <c:y val="-6.8769349425577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FC4-4918-9C2A-32B928E829C2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FC4-4918-9C2A-32B928E829C2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FC4-4918-9C2A-32B928E829C2}"/>
                </c:ext>
              </c:extLst>
            </c:dLbl>
            <c:dLbl>
              <c:idx val="5"/>
              <c:layout>
                <c:manualLayout>
                  <c:x val="4.1666666666666664E-2"/>
                  <c:y val="-8.2253535587454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FC4-4918-9C2A-32B928E829C2}"/>
                </c:ext>
              </c:extLst>
            </c:dLbl>
            <c:dLbl>
              <c:idx val="6"/>
              <c:layout>
                <c:manualLayout>
                  <c:x val="3.3333333333333437E-2"/>
                  <c:y val="-9.6748942151939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FC4-4918-9C2A-32B928E829C2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FC4-4918-9C2A-32B928E829C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2016(Ocak-Mayıs)</c:v>
                  </c:pt>
                  <c:pt idx="4">
                    <c:v>2017(Ocak-Mayıs)</c:v>
                  </c:pt>
                </c:lvl>
              </c:multiLvlStrCache>
            </c:multiLvlStrRef>
          </c:cat>
          <c:val>
            <c:numRef>
              <c:f>Sayfa1!$H$32:$O$32</c:f>
              <c:numCache>
                <c:formatCode>#,##0.00</c:formatCode>
                <c:ptCount val="8"/>
                <c:pt idx="0">
                  <c:v>3215.7059210000002</c:v>
                </c:pt>
                <c:pt idx="1">
                  <c:v>30.979248050000002</c:v>
                </c:pt>
                <c:pt idx="2">
                  <c:v>72.217145000000002</c:v>
                </c:pt>
                <c:pt idx="3">
                  <c:v>2912.29</c:v>
                </c:pt>
                <c:pt idx="4">
                  <c:v>3727.771698</c:v>
                </c:pt>
                <c:pt idx="5">
                  <c:v>30.276889365260001</c:v>
                </c:pt>
                <c:pt idx="6">
                  <c:v>30.013165999999998</c:v>
                </c:pt>
                <c:pt idx="7">
                  <c:v>3435.48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FFC4-4918-9C2A-32B928E829C2}"/>
            </c:ext>
          </c:extLst>
        </c:ser>
        <c:ser>
          <c:idx val="1"/>
          <c:order val="1"/>
          <c:tx>
            <c:strRef>
              <c:f>Sayfa1!$G$33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FFC4-4918-9C2A-32B928E829C2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FFC4-4918-9C2A-32B928E829C2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6-FFC4-4918-9C2A-32B928E829C2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8-FFC4-4918-9C2A-32B928E829C2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A-FFC4-4918-9C2A-32B928E829C2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C-FFC4-4918-9C2A-32B928E829C2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E-FFC4-4918-9C2A-32B928E829C2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0-FFC4-4918-9C2A-32B928E829C2}"/>
              </c:ext>
            </c:extLst>
          </c:dPt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2016(Ocak-Mayıs)</c:v>
                  </c:pt>
                  <c:pt idx="4">
                    <c:v>2017(Ocak-Mayıs)</c:v>
                  </c:pt>
                </c:lvl>
              </c:multiLvlStrCache>
            </c:multiLvlStrRef>
          </c:cat>
          <c:val>
            <c:numRef>
              <c:f>Sayfa1!$H$33:$O$33</c:f>
              <c:numCache>
                <c:formatCode>#,##0.00</c:formatCode>
                <c:ptCount val="8"/>
                <c:pt idx="0">
                  <c:v>16723.057678520003</c:v>
                </c:pt>
                <c:pt idx="1">
                  <c:v>134.15644074000002</c:v>
                </c:pt>
                <c:pt idx="2">
                  <c:v>203.16911099999999</c:v>
                </c:pt>
                <c:pt idx="3">
                  <c:v>18148.04</c:v>
                </c:pt>
                <c:pt idx="4">
                  <c:v>20446.10861521</c:v>
                </c:pt>
                <c:pt idx="5">
                  <c:v>124.46189</c:v>
                </c:pt>
                <c:pt idx="6">
                  <c:v>181.50215900000001</c:v>
                </c:pt>
                <c:pt idx="7">
                  <c:v>21329.84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1-FFC4-4918-9C2A-32B928E829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2786480"/>
        <c:axId val="292785232"/>
      </c:barChart>
      <c:lineChart>
        <c:grouping val="standard"/>
        <c:varyColors val="0"/>
        <c:ser>
          <c:idx val="2"/>
          <c:order val="2"/>
          <c:tx>
            <c:strRef>
              <c:f>Sayfa1!$G$34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9444444444444448E-2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FFC4-4918-9C2A-32B928E829C2}"/>
                </c:ext>
              </c:extLst>
            </c:dLbl>
            <c:dLbl>
              <c:idx val="1"/>
              <c:layout>
                <c:manualLayout>
                  <c:x val="-4.4444444444444446E-2"/>
                  <c:y val="-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FFC4-4918-9C2A-32B928E829C2}"/>
                </c:ext>
              </c:extLst>
            </c:dLbl>
            <c:dLbl>
              <c:idx val="2"/>
              <c:layout>
                <c:manualLayout>
                  <c:x val="-4.1666666666666664E-2"/>
                  <c:y val="-0.115740740740740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FFC4-4918-9C2A-32B928E829C2}"/>
                </c:ext>
              </c:extLst>
            </c:dLbl>
            <c:dLbl>
              <c:idx val="3"/>
              <c:layout>
                <c:manualLayout>
                  <c:x val="-7.7777777777777835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FFC4-4918-9C2A-32B928E829C2}"/>
                </c:ext>
              </c:extLst>
            </c:dLbl>
            <c:dLbl>
              <c:idx val="4"/>
              <c:layout>
                <c:manualLayout>
                  <c:x val="-6.6666666666666666E-2"/>
                  <c:y val="-5.0925925925925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6-FFC4-4918-9C2A-32B928E829C2}"/>
                </c:ext>
              </c:extLst>
            </c:dLbl>
            <c:dLbl>
              <c:idx val="5"/>
              <c:layout>
                <c:manualLayout>
                  <c:x val="-6.3888888888888884E-2"/>
                  <c:y val="-0.142896371509127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7-FFC4-4918-9C2A-32B928E829C2}"/>
                </c:ext>
              </c:extLst>
            </c:dLbl>
            <c:dLbl>
              <c:idx val="6"/>
              <c:layout>
                <c:manualLayout>
                  <c:x val="-6.6666666666666763E-2"/>
                  <c:y val="-0.155912905421907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FFC4-4918-9C2A-32B928E829C2}"/>
                </c:ext>
              </c:extLst>
            </c:dLbl>
            <c:dLbl>
              <c:idx val="7"/>
              <c:layout>
                <c:manualLayout>
                  <c:x val="-3.8888888888888994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FFC4-4918-9C2A-32B928E829C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2016(Ocak-Mayıs)</c:v>
                  </c:pt>
                  <c:pt idx="4">
                    <c:v>2017(Ocak-Mayıs)</c:v>
                  </c:pt>
                </c:lvl>
              </c:multiLvlStrCache>
            </c:multiLvlStrRef>
          </c:cat>
          <c:val>
            <c:numRef>
              <c:f>Sayfa1!$H$34:$O$34</c:f>
              <c:numCache>
                <c:formatCode>#,##0.00</c:formatCode>
                <c:ptCount val="8"/>
                <c:pt idx="0">
                  <c:v>19938.763599520003</c:v>
                </c:pt>
                <c:pt idx="1">
                  <c:v>165.13568879000002</c:v>
                </c:pt>
                <c:pt idx="2">
                  <c:v>275.386256</c:v>
                </c:pt>
                <c:pt idx="3">
                  <c:v>21060.33</c:v>
                </c:pt>
                <c:pt idx="4">
                  <c:v>24173.88031321</c:v>
                </c:pt>
                <c:pt idx="5">
                  <c:v>154.73877936526</c:v>
                </c:pt>
                <c:pt idx="6">
                  <c:v>211.51532499999999</c:v>
                </c:pt>
                <c:pt idx="7">
                  <c:v>24765.32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A-FFC4-4918-9C2A-32B928E829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2786480"/>
        <c:axId val="292785232"/>
      </c:lineChart>
      <c:catAx>
        <c:axId val="292786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5232"/>
        <c:crosses val="autoZero"/>
        <c:auto val="1"/>
        <c:lblAlgn val="ctr"/>
        <c:lblOffset val="100"/>
        <c:noMultiLvlLbl val="0"/>
      </c:catAx>
      <c:valAx>
        <c:axId val="29278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64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'[Dönemler Arası Doğal Gaz Üretimin Karşılaştırılması (1).xlsx]Sheet2'!$D$16</c:f>
              <c:strCache>
                <c:ptCount val="1"/>
                <c:pt idx="0">
                  <c:v>Miktar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A58E-4D7C-93DD-373CB79DA6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A58E-4D7C-93DD-373CB79DA6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A58E-4D7C-93DD-373CB79DA6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A58E-4D7C-93DD-373CB79DA6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A58E-4D7C-93DD-373CB79DA6B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A58E-4D7C-93DD-373CB79DA6BE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A58E-4D7C-93DD-373CB79DA6BE}"/>
                </c:ext>
              </c:extLst>
            </c:dLbl>
            <c:dLbl>
              <c:idx val="1"/>
              <c:layout>
                <c:manualLayout>
                  <c:x val="6.2608695652173835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58E-4D7C-93DD-373CB79DA6BE}"/>
                </c:ext>
              </c:extLst>
            </c:dLbl>
            <c:dLbl>
              <c:idx val="2"/>
              <c:layout>
                <c:manualLayout>
                  <c:x val="0.14608695652173914"/>
                  <c:y val="6.040892193308548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58E-4D7C-93DD-373CB79DA6BE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A58E-4D7C-93DD-373CB79DA6BE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A58E-4D7C-93DD-373CB79DA6BE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A58E-4D7C-93DD-373CB79DA6B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 (1).xlsx]Sheet2'!$C$17:$C$22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 (1).xlsx]Sheet2'!$D$17:$D$22</c:f>
              <c:numCache>
                <c:formatCode>[$-1041F]#,##0.00;\-#,##0.00</c:formatCode>
                <c:ptCount val="6"/>
                <c:pt idx="0">
                  <c:v>1.1052090000000001</c:v>
                </c:pt>
                <c:pt idx="1">
                  <c:v>5.5184999999999998E-2</c:v>
                </c:pt>
                <c:pt idx="2">
                  <c:v>2.3452169999999999</c:v>
                </c:pt>
                <c:pt idx="3">
                  <c:v>7.0335869999999998</c:v>
                </c:pt>
                <c:pt idx="4">
                  <c:v>4.6073539999999999</c:v>
                </c:pt>
                <c:pt idx="5">
                  <c:v>15.130337365260001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58E-4D7C-93DD-373CB79DA6B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336469836746226E-2"/>
          <c:y val="3.9552603094424529E-2"/>
          <c:w val="0.82252560111560291"/>
          <c:h val="0.79351881014873138"/>
        </c:manualLayout>
      </c:layout>
      <c:pie3DChart>
        <c:varyColors val="1"/>
        <c:ser>
          <c:idx val="0"/>
          <c:order val="0"/>
          <c:tx>
            <c:strRef>
              <c:f>'[Dönemler Arası Doğal Gaz Üretimin Karşılaştırılması (1).xlsx]Sheet1'!$C$19</c:f>
              <c:strCache>
                <c:ptCount val="1"/>
                <c:pt idx="0">
                  <c:v>Miktar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ED25-402B-A0FF-AED21D948A1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ED25-402B-A0FF-AED21D948A1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ED25-402B-A0FF-AED21D948A1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ED25-402B-A0FF-AED21D948A1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ED25-402B-A0FF-AED21D948A1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ED25-402B-A0FF-AED21D948A1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ED25-402B-A0FF-AED21D948A1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ED25-402B-A0FF-AED21D948A1A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ED25-402B-A0FF-AED21D948A1A}"/>
              </c:ext>
            </c:extLst>
          </c:dPt>
          <c:dLbls>
            <c:dLbl>
              <c:idx val="0"/>
              <c:layout>
                <c:manualLayout>
                  <c:x val="-1.4560582423296931E-2"/>
                  <c:y val="-0.258760107816711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D25-402B-A0FF-AED21D948A1A}"/>
                </c:ext>
              </c:extLst>
            </c:dLbl>
            <c:dLbl>
              <c:idx val="1"/>
              <c:layout>
                <c:manualLayout>
                  <c:x val="1.2480499219968799E-2"/>
                  <c:y val="-0.1940700808625336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D25-402B-A0FF-AED21D948A1A}"/>
                </c:ext>
              </c:extLst>
            </c:dLbl>
            <c:dLbl>
              <c:idx val="2"/>
              <c:layout>
                <c:manualLayout>
                  <c:x val="0"/>
                  <c:y val="-0.1078167115902965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D25-402B-A0FF-AED21D948A1A}"/>
                </c:ext>
              </c:extLst>
            </c:dLbl>
            <c:dLbl>
              <c:idx val="3"/>
              <c:layout>
                <c:manualLayout>
                  <c:x val="8.3203328133125334E-3"/>
                  <c:y val="-3.234501347708895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D25-402B-A0FF-AED21D948A1A}"/>
                </c:ext>
              </c:extLst>
            </c:dLbl>
            <c:dLbl>
              <c:idx val="4"/>
              <c:layout>
                <c:manualLayout>
                  <c:x val="1.2480499219968799E-2"/>
                  <c:y val="5.031446540880490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D25-402B-A0FF-AED21D948A1A}"/>
                </c:ext>
              </c:extLst>
            </c:dLbl>
            <c:dLbl>
              <c:idx val="5"/>
              <c:layout>
                <c:manualLayout>
                  <c:x val="-3.5361414456578109E-2"/>
                  <c:y val="0.1617250673854447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D25-402B-A0FF-AED21D948A1A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ED25-402B-A0FF-AED21D948A1A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ED25-402B-A0FF-AED21D948A1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 (1).xlsx]Sheet1'!$B$20:$B$27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</c:v>
                </c:pt>
                <c:pt idx="4">
                  <c:v>PARK PLACE PETROL ARAMA VE ÜRETİM</c:v>
                </c:pt>
                <c:pt idx="5">
                  <c:v>PETROGAS PETROL GAZ VE PETROKİMYA</c:v>
                </c:pt>
                <c:pt idx="6">
                  <c:v>THRACE BASIN </c:v>
                </c:pt>
                <c:pt idx="7">
                  <c:v>TPAO</c:v>
                </c:pt>
              </c:strCache>
            </c:strRef>
          </c:cat>
          <c:val>
            <c:numRef>
              <c:f>'[Dönemler Arası Doğal Gaz Üretimin Karşılaştırılması (1).xlsx]Sheet1'!$C$20:$C$27</c:f>
              <c:numCache>
                <c:formatCode>[$-1041F]#,##0.00;\-#,##0.00</c:formatCode>
                <c:ptCount val="8"/>
                <c:pt idx="0">
                  <c:v>0.73279499999999997</c:v>
                </c:pt>
                <c:pt idx="1">
                  <c:v>0.54889600000000005</c:v>
                </c:pt>
                <c:pt idx="2">
                  <c:v>0.28728900000000002</c:v>
                </c:pt>
                <c:pt idx="3">
                  <c:v>0.23452100000000001</c:v>
                </c:pt>
                <c:pt idx="4">
                  <c:v>0.62734400000000001</c:v>
                </c:pt>
                <c:pt idx="5">
                  <c:v>1.5099E-2</c:v>
                </c:pt>
                <c:pt idx="6">
                  <c:v>5.5744453652599999</c:v>
                </c:pt>
                <c:pt idx="7">
                  <c:v>22.256499999999999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ED25-402B-A0FF-AED21D948A1A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 (1).xlsx]Sayfa1'!$A$4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(1).xlsx]Sayfa1'!$B$4:$C$4</c:f>
              <c:numCache>
                <c:formatCode>[$-1041F]#,##0.00;\-#,##0.00</c:formatCode>
                <c:ptCount val="2"/>
                <c:pt idx="0">
                  <c:v>1.3185119999999999</c:v>
                </c:pt>
                <c:pt idx="1">
                  <c:v>0.73279499999999997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69-4944-9337-D9C6DBF58EFE}"/>
            </c:ext>
          </c:extLst>
        </c:ser>
        <c:ser>
          <c:idx val="1"/>
          <c:order val="1"/>
          <c:tx>
            <c:strRef>
              <c:f>'[Dönemler Arası Doğal Gaz Üretimin Karşılaştırılması (1).xlsx]Sayfa1'!$A$5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(1).xlsx]Sayfa1'!$B$5:$C$5</c:f>
              <c:numCache>
                <c:formatCode>[$-1041F]#,##0.00;\-#,##0.00</c:formatCode>
                <c:ptCount val="2"/>
                <c:pt idx="0">
                  <c:v>2.157953</c:v>
                </c:pt>
                <c:pt idx="1">
                  <c:v>0.54889600000000005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F69-4944-9337-D9C6DBF58EFE}"/>
            </c:ext>
          </c:extLst>
        </c:ser>
        <c:ser>
          <c:idx val="2"/>
          <c:order val="2"/>
          <c:tx>
            <c:strRef>
              <c:f>'[Dönemler Arası Doğal Gaz Üretimin Karşılaştırılması (1).xlsx]Sayfa1'!$A$6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(1).xlsx]Sayfa1'!$B$6:$C$6</c:f>
              <c:numCache>
                <c:formatCode>[$-1041F]#,##0.00;\-#,##0.00</c:formatCode>
                <c:ptCount val="2"/>
                <c:pt idx="0">
                  <c:v>0.523891</c:v>
                </c:pt>
                <c:pt idx="1">
                  <c:v>0.28728900000000002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F69-4944-9337-D9C6DBF58EFE}"/>
            </c:ext>
          </c:extLst>
        </c:ser>
        <c:ser>
          <c:idx val="3"/>
          <c:order val="3"/>
          <c:tx>
            <c:strRef>
              <c:f>'[Dönemler Arası Doğal Gaz Üretimin Karşılaştırılması (1).xlsx]Sayfa1'!$A$7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(1).xlsx]Sayfa1'!$B$7:$C$7</c:f>
              <c:numCache>
                <c:formatCode>[$-1041F]#,##0.00;\-#,##0.00</c:formatCode>
                <c:ptCount val="2"/>
                <c:pt idx="0">
                  <c:v>0.48210104999999998</c:v>
                </c:pt>
                <c:pt idx="1">
                  <c:v>0.23452100000000001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F69-4944-9337-D9C6DBF58EFE}"/>
            </c:ext>
          </c:extLst>
        </c:ser>
        <c:ser>
          <c:idx val="4"/>
          <c:order val="4"/>
          <c:tx>
            <c:strRef>
              <c:f>'[Dönemler Arası Doğal Gaz Üretimin Karşılaştırılması (1).xlsx]Sayfa1'!$A$8</c:f>
              <c:strCache>
                <c:ptCount val="1"/>
                <c:pt idx="0">
                  <c:v>PARK PLACE PETROL ARAMA VE ÜRETİM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(1).xlsx]Sayfa1'!$B$8:$C$8</c:f>
              <c:numCache>
                <c:formatCode>[$-1041F]#,##0.00;\-#,##0.00</c:formatCode>
                <c:ptCount val="2"/>
                <c:pt idx="0">
                  <c:v>1.1440079999999999</c:v>
                </c:pt>
                <c:pt idx="1">
                  <c:v>0.62734400000000001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F69-4944-9337-D9C6DBF58EFE}"/>
            </c:ext>
          </c:extLst>
        </c:ser>
        <c:ser>
          <c:idx val="5"/>
          <c:order val="5"/>
          <c:tx>
            <c:strRef>
              <c:f>'[Dönemler Arası Doğal Gaz Üretimin Karşılaştırılması (1).xlsx]Sayfa1'!$A$9</c:f>
              <c:strCache>
                <c:ptCount val="1"/>
                <c:pt idx="0">
                  <c:v>PETROGAS PETROL GAZ VE PETROKİMYA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(1).xlsx]Sayfa1'!$B$9:$C$9</c:f>
              <c:numCache>
                <c:formatCode>[$-1041F]#,##0.00;\-#,##0.00</c:formatCode>
                <c:ptCount val="2"/>
                <c:pt idx="0">
                  <c:v>5.7653999999999997E-2</c:v>
                </c:pt>
                <c:pt idx="1">
                  <c:v>1.5099E-2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F69-4944-9337-D9C6DBF58EFE}"/>
            </c:ext>
          </c:extLst>
        </c:ser>
        <c:ser>
          <c:idx val="6"/>
          <c:order val="6"/>
          <c:tx>
            <c:strRef>
              <c:f>'[Dönemler Arası Doğal Gaz Üretimin Karşılaştırılması (1).xlsx]Sayfa1'!$A$10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(1).xlsx]Sayfa1'!$B$10:$C$10</c:f>
              <c:numCache>
                <c:formatCode>[$-1041F]#,##0.00;\-#,##0.00</c:formatCode>
                <c:ptCount val="2"/>
                <c:pt idx="0">
                  <c:v>7.1049389999999999</c:v>
                </c:pt>
                <c:pt idx="1">
                  <c:v>5.5744453652599999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F69-4944-9337-D9C6DBF58EFE}"/>
            </c:ext>
          </c:extLst>
        </c:ser>
        <c:ser>
          <c:idx val="7"/>
          <c:order val="7"/>
          <c:tx>
            <c:strRef>
              <c:f>'[Dönemler Arası Doğal Gaz Üretimin Karşılaştırılması (1).xlsx]Sayfa1'!$A$11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(1).xlsx]Sayfa1'!$B$11:$C$11</c:f>
              <c:numCache>
                <c:formatCode>[$-1041F]#,##0.00;\-#,##0.00</c:formatCode>
                <c:ptCount val="2"/>
                <c:pt idx="0">
                  <c:v>0.13624600000000001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F69-4944-9337-D9C6DBF58EFE}"/>
            </c:ext>
          </c:extLst>
        </c:ser>
        <c:ser>
          <c:idx val="8"/>
          <c:order val="8"/>
          <c:tx>
            <c:strRef>
              <c:f>'[Dönemler Arası Doğal Gaz Üretimin Karşılaştırılması (1).xlsx]Sayfa1'!$A$12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 (1).xlsx]Sayfa1'!$B$3:$C$3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Doğal Gaz Üretimin Karşılaştırılması (1).xlsx]Sayfa1'!$B$12:$C$12</c:f>
              <c:numCache>
                <c:formatCode>[$-1041F]#,##0.00;\-#,##0.00</c:formatCode>
                <c:ptCount val="2"/>
                <c:pt idx="0">
                  <c:v>18.053944000000001</c:v>
                </c:pt>
                <c:pt idx="1">
                  <c:v>22.256499999999999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F69-4944-9337-D9C6DBF58E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8737792"/>
        <c:axId val="38739328"/>
      </c:barChart>
      <c:catAx>
        <c:axId val="387377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38739328"/>
        <c:crosses val="autoZero"/>
        <c:auto val="1"/>
        <c:lblAlgn val="ctr"/>
        <c:lblOffset val="100"/>
        <c:noMultiLvlLbl val="0"/>
      </c:catAx>
      <c:valAx>
        <c:axId val="3873932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87377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96609243641499132"/>
          <c:h val="0.2763467503624983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2745098039215686"/>
                  <c:y val="1.406140145301148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50C-434B-918B-17E295FD729B}"/>
                </c:ext>
              </c:extLst>
            </c:dLbl>
            <c:dLbl>
              <c:idx val="1"/>
              <c:layout>
                <c:manualLayout>
                  <c:x val="-8.4033613445377645E-3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50C-434B-918B-17E295FD729B}"/>
                </c:ext>
              </c:extLst>
            </c:dLbl>
            <c:dLbl>
              <c:idx val="2"/>
              <c:layout>
                <c:manualLayout>
                  <c:x val="0.25210084033613445"/>
                  <c:y val="2.812280290602296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50C-434B-918B-17E295FD729B}"/>
                </c:ext>
              </c:extLst>
            </c:dLbl>
            <c:dLbl>
              <c:idx val="3"/>
              <c:layout>
                <c:manualLayout>
                  <c:x val="2.8814669286182055E-2"/>
                  <c:y val="0.21092102179517208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50C-434B-918B-17E295FD729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tr-TR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Sayfa1!$F$5:$F$8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Sayfa1!$G$5:$G$8</c:f>
              <c:numCache>
                <c:formatCode>#,##0.00</c:formatCode>
                <c:ptCount val="4"/>
                <c:pt idx="0">
                  <c:v>1931621</c:v>
                </c:pt>
                <c:pt idx="1">
                  <c:v>5983357</c:v>
                </c:pt>
                <c:pt idx="2">
                  <c:v>5242913</c:v>
                </c:pt>
                <c:pt idx="3">
                  <c:v>20526430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50C-434B-918B-17E295FD729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Sheet3!$R$3:$S$3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Sheet3!$R$4:$S$4</c:f>
              <c:numCache>
                <c:formatCode>[$-1041F]#,##0.00;\-#,##0.00</c:formatCode>
                <c:ptCount val="2"/>
                <c:pt idx="0">
                  <c:v>3215.7059210000002</c:v>
                </c:pt>
                <c:pt idx="1">
                  <c:v>3727.771698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2D-4DB9-AE35-CAFD7FF68A7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8751616"/>
        <c:axId val="38761984"/>
      </c:barChart>
      <c:catAx>
        <c:axId val="38751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61984"/>
        <c:crosses val="autoZero"/>
        <c:auto val="1"/>
        <c:lblAlgn val="ctr"/>
        <c:lblOffset val="100"/>
        <c:noMultiLvlLbl val="0"/>
      </c:catAx>
      <c:valAx>
        <c:axId val="3876198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516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Sheet2!$B$11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Sheet2!$C$10:$D$10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Sheet2!$C$11:$D$11</c:f>
              <c:numCache>
                <c:formatCode>[$-1041F]#,##0.00;\-#,##0.00</c:formatCode>
                <c:ptCount val="2"/>
                <c:pt idx="0">
                  <c:v>325.47310800000002</c:v>
                </c:pt>
                <c:pt idx="1">
                  <c:v>461.72146700000002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69-4E85-9D16-D474365A461A}"/>
            </c:ext>
          </c:extLst>
        </c:ser>
        <c:ser>
          <c:idx val="1"/>
          <c:order val="1"/>
          <c:tx>
            <c:strRef>
              <c:f>Sheet2!$B$12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Sheet2!$C$10:$D$10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Sheet2!$C$12:$D$12</c:f>
              <c:numCache>
                <c:formatCode>[$-1041F]#,##0.00;\-#,##0.00</c:formatCode>
                <c:ptCount val="2"/>
                <c:pt idx="0">
                  <c:v>2890.2328130000001</c:v>
                </c:pt>
                <c:pt idx="1">
                  <c:v>3266.0502310000002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269-4E85-9D16-D474365A461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8779904"/>
        <c:axId val="38785792"/>
      </c:barChart>
      <c:catAx>
        <c:axId val="38779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85792"/>
        <c:crosses val="autoZero"/>
        <c:auto val="1"/>
        <c:lblAlgn val="ctr"/>
        <c:lblOffset val="100"/>
        <c:noMultiLvlLbl val="0"/>
      </c:catAx>
      <c:valAx>
        <c:axId val="38785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541005291005291"/>
          <c:y val="0.1227088733617878"/>
          <c:w val="0.82649911816578481"/>
          <c:h val="0.7970826959893693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602-483C-B9E1-DA2DFDACEF9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602-483C-B9E1-DA2DFDACEF9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602-483C-B9E1-DA2DFDACEF9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602-483C-B9E1-DA2DFDACEF9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9602-483C-B9E1-DA2DFDACEF9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602-483C-B9E1-DA2DFDACEF9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9602-483C-B9E1-DA2DFDACEF94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9602-483C-B9E1-DA2DFDACEF94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9602-483C-B9E1-DA2DFDACEF94}"/>
                </c:ext>
              </c:extLst>
            </c:dLbl>
            <c:dLbl>
              <c:idx val="4"/>
              <c:layout>
                <c:manualLayout>
                  <c:x val="1.5432098765432098E-2"/>
                  <c:y val="-0.3222950239064991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602-483C-B9E1-DA2DFDACEF9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Sheet1!$C$15:$C$19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Sheet1!$D$15:$D$19</c:f>
              <c:numCache>
                <c:formatCode>[$-1041F]#,##0.00;\-#,##0.00</c:formatCode>
                <c:ptCount val="5"/>
                <c:pt idx="0">
                  <c:v>595.09010699999999</c:v>
                </c:pt>
                <c:pt idx="1">
                  <c:v>377.89721100000003</c:v>
                </c:pt>
                <c:pt idx="2">
                  <c:v>722.042417</c:v>
                </c:pt>
                <c:pt idx="3">
                  <c:v>83.824256000000005</c:v>
                </c:pt>
                <c:pt idx="4">
                  <c:v>1948.9177070000001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602-483C-B9E1-DA2DFDACEF9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/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9986772486772484E-2"/>
          <c:y val="5.2493936454944462E-2"/>
          <c:w val="0.90694444444444466"/>
          <c:h val="0.8796296296296299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DAD6-4349-A6EF-E15A8817E21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DAD6-4349-A6EF-E15A8817E21B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Sayfa3!$A$1:$A$2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Sayfa3!$B$1:$B$2</c:f>
              <c:numCache>
                <c:formatCode>General</c:formatCode>
                <c:ptCount val="2"/>
                <c:pt idx="0" formatCode="#,##0.00">
                  <c:v>3727.77</c:v>
                </c:pt>
                <c:pt idx="1">
                  <c:v>30.28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AD6-4349-A6EF-E15A8817E21B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(1).xlsx]Dönemler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Depolanan'!$D$12:$E$12</c:f>
              <c:numCache>
                <c:formatCode>[$-1041F]#,##0.00;\-#,##0.00</c:formatCode>
                <c:ptCount val="2"/>
                <c:pt idx="0">
                  <c:v>1414.4445270000001</c:v>
                </c:pt>
                <c:pt idx="1">
                  <c:v>1495.53176395535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DF-47F0-B7A7-25787885CCAA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(1).xlsx]Dönemler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Depolanan'!$D$13:$E$13</c:f>
              <c:numCache>
                <c:formatCode>[$-1041F]#,##0.00;\-#,##0.00</c:formatCode>
                <c:ptCount val="2"/>
                <c:pt idx="0">
                  <c:v>71.476875914499999</c:v>
                </c:pt>
                <c:pt idx="1">
                  <c:v>115.886394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DF-47F0-B7A7-25787885CC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38956416"/>
        <c:axId val="38958208"/>
      </c:barChart>
      <c:catAx>
        <c:axId val="38956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8958208"/>
        <c:crosses val="autoZero"/>
        <c:auto val="1"/>
        <c:lblAlgn val="ctr"/>
        <c:lblOffset val="100"/>
        <c:noMultiLvlLbl val="0"/>
      </c:catAx>
      <c:valAx>
        <c:axId val="3895820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389564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(1).xlsx]Dönemler Arası Toplam Doğal Gaz'!$C$10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 (1).xlsx]Dönemler Arası Toplam Doğal Gaz'!$D$9:$E$9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Toplam Doğal Gaz İhracatının Karşılaştırılması (1).xlsx]Dönemler Arası Toplam Doğal Gaz'!$D$10:$E$10</c:f>
              <c:numCache>
                <c:formatCode>[$-1041F]#,##0.00;\-#,##0.00</c:formatCode>
                <c:ptCount val="2"/>
                <c:pt idx="0">
                  <c:v>72.217145000000002</c:v>
                </c:pt>
                <c:pt idx="1">
                  <c:v>30.013165999999998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77-4230-B7B6-3074CDACA4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966400"/>
        <c:axId val="38967936"/>
      </c:barChart>
      <c:catAx>
        <c:axId val="38966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8967936"/>
        <c:crosses val="autoZero"/>
        <c:auto val="1"/>
        <c:lblAlgn val="ctr"/>
        <c:lblOffset val="100"/>
        <c:noMultiLvlLbl val="0"/>
      </c:catAx>
      <c:valAx>
        <c:axId val="3896793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3896640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DAB-4D99-A421-5A9A1D5D923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DAB-4D99-A421-5A9A1D5D923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DAB-4D99-A421-5A9A1D5D923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DAB-4D99-A421-5A9A1D5D923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DAB-4D99-A421-5A9A1D5D923A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 (4).xlsx]Sayfa1'!$E$4:$E$8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(4).xlsx]Sayfa1'!$F$4:$F$8</c:f>
              <c:numCache>
                <c:formatCode>[$-1041F]#,##0.00;\-#,##0.00</c:formatCode>
                <c:ptCount val="5"/>
                <c:pt idx="0">
                  <c:v>1418.9655632346301</c:v>
                </c:pt>
                <c:pt idx="1">
                  <c:v>1068.9477787406101</c:v>
                </c:pt>
                <c:pt idx="2" formatCode="#,##0.00_ ;\-#,##0.00\ ">
                  <c:v>195.67071532084</c:v>
                </c:pt>
                <c:pt idx="3">
                  <c:v>564.58059734978099</c:v>
                </c:pt>
                <c:pt idx="4" formatCode="#,##0.00_ ;\-#,##0.00\ ">
                  <c:v>187.31595135174894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DAB-4D99-A421-5A9A1D5D92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(4).xlsx]Sayfa1'!$B$52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(4).xlsx]Sayfa1'!$C$51:$D$51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'[Dönemler Arası Sektörel Doğal Gaz Tüketimin Karşılaştırılması (4).xlsx]Sayfa1'!$C$52:$D$52</c:f>
              <c:numCache>
                <c:formatCode>[$-1041F]#,##0.00;\-#,##0.00</c:formatCode>
                <c:ptCount val="2"/>
                <c:pt idx="0">
                  <c:v>7.1323661511600003</c:v>
                </c:pt>
                <c:pt idx="1">
                  <c:v>7.2243974640999999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64-4D32-B898-149D98EF4D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7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explosion val="33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473-40E4-89B0-47F7EE23B556}"/>
              </c:ext>
            </c:extLst>
          </c:dPt>
          <c:dPt>
            <c:idx val="1"/>
            <c:bubble3D val="0"/>
            <c:explosion val="33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473-40E4-89B0-47F7EE23B556}"/>
              </c:ext>
            </c:extLst>
          </c:dPt>
          <c:dPt>
            <c:idx val="2"/>
            <c:bubble3D val="0"/>
            <c:explosion val="33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473-40E4-89B0-47F7EE23B556}"/>
              </c:ext>
            </c:extLst>
          </c:dPt>
          <c:dPt>
            <c:idx val="3"/>
            <c:bubble3D val="0"/>
            <c:explosion val="3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473-40E4-89B0-47F7EE23B556}"/>
              </c:ext>
            </c:extLst>
          </c:dPt>
          <c:dPt>
            <c:idx val="4"/>
            <c:bubble3D val="0"/>
            <c:explosion val="33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473-40E4-89B0-47F7EE23B556}"/>
              </c:ext>
            </c:extLst>
          </c:dPt>
          <c:dPt>
            <c:idx val="5"/>
            <c:bubble3D val="0"/>
            <c:explosion val="33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0473-40E4-89B0-47F7EE23B556}"/>
              </c:ext>
            </c:extLst>
          </c:dPt>
          <c:dPt>
            <c:idx val="6"/>
            <c:bubble3D val="0"/>
            <c:explosion val="33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0473-40E4-89B0-47F7EE23B556}"/>
              </c:ext>
            </c:extLst>
          </c:dPt>
          <c:dPt>
            <c:idx val="7"/>
            <c:bubble3D val="0"/>
            <c:explosion val="33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0473-40E4-89B0-47F7EE23B556}"/>
              </c:ext>
            </c:extLst>
          </c:dPt>
          <c:dPt>
            <c:idx val="8"/>
            <c:bubble3D val="0"/>
            <c:explosion val="33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0473-40E4-89B0-47F7EE23B556}"/>
              </c:ext>
            </c:extLst>
          </c:dPt>
          <c:dPt>
            <c:idx val="9"/>
            <c:bubble3D val="0"/>
            <c:explosion val="33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0473-40E4-89B0-47F7EE23B556}"/>
              </c:ext>
            </c:extLst>
          </c:dPt>
          <c:dPt>
            <c:idx val="10"/>
            <c:bubble3D val="0"/>
            <c:explosion val="33"/>
            <c:spPr>
              <a:solidFill>
                <a:schemeClr val="accent1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0473-40E4-89B0-47F7EE23B556}"/>
              </c:ext>
            </c:extLst>
          </c:dPt>
          <c:dLbls>
            <c:dLbl>
              <c:idx val="0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473-40E4-89B0-47F7EE23B556}"/>
                </c:ext>
              </c:extLst>
            </c:dLbl>
            <c:dLbl>
              <c:idx val="2"/>
              <c:layout>
                <c:manualLayout>
                  <c:x val="-1.1842170598157363E-2"/>
                  <c:y val="-9.101342089323952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473-40E4-89B0-47F7EE23B556}"/>
                </c:ext>
              </c:extLst>
            </c:dLbl>
            <c:dLbl>
              <c:idx val="4"/>
              <c:layout>
                <c:manualLayout>
                  <c:x val="3.8922530146365153E-2"/>
                  <c:y val="4.980389080437003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473-40E4-89B0-47F7EE23B556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B-0473-40E4-89B0-47F7EE23B556}"/>
                </c:ext>
              </c:extLst>
            </c:dLbl>
            <c:dLbl>
              <c:idx val="6"/>
              <c:layout>
                <c:manualLayout>
                  <c:x val="-4.1317379811509417E-2"/>
                  <c:y val="2.20935799061149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473-40E4-89B0-47F7EE23B556}"/>
                </c:ext>
              </c:extLst>
            </c:dLbl>
            <c:dLbl>
              <c:idx val="7"/>
              <c:layout>
                <c:manualLayout>
                  <c:x val="-7.1786271377999547E-2"/>
                  <c:y val="2.243585511454180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473-40E4-89B0-47F7EE23B556}"/>
                </c:ext>
              </c:extLst>
            </c:dLbl>
            <c:dLbl>
              <c:idx val="8"/>
              <c:layout>
                <c:manualLayout>
                  <c:x val="-0.10623607102492975"/>
                  <c:y val="2.364857604969238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473-40E4-89B0-47F7EE23B556}"/>
                </c:ext>
              </c:extLst>
            </c:dLbl>
            <c:dLbl>
              <c:idx val="9"/>
              <c:layout>
                <c:manualLayout>
                  <c:x val="-0.11837226596675415"/>
                  <c:y val="-3.467228054826480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473-40E4-89B0-47F7EE23B556}"/>
                </c:ext>
              </c:extLst>
            </c:dLbl>
            <c:dLbl>
              <c:idx val="10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473-40E4-89B0-47F7EE23B55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 (8).xlsx]Sayfa1'!$B$21:$B$31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AYGAZ</c:v>
                </c:pt>
                <c:pt idx="4">
                  <c:v>OMV ENERJİ</c:v>
                </c:pt>
                <c:pt idx="5">
                  <c:v>TRAKYA BÖLGESİ</c:v>
                </c:pt>
                <c:pt idx="6">
                  <c:v>EWE ENERJİ</c:v>
                </c:pt>
                <c:pt idx="7">
                  <c:v>SOCAR TURKEY</c:v>
                </c:pt>
                <c:pt idx="8">
                  <c:v>İZMİR GAZ</c:v>
                </c:pt>
                <c:pt idx="9">
                  <c:v>ŞİŞECAM</c:v>
                </c:pt>
                <c:pt idx="10">
                  <c:v>DİĞER</c:v>
                </c:pt>
              </c:strCache>
            </c:strRef>
          </c:cat>
          <c:val>
            <c:numRef>
              <c:f>'[Şirketlerin Nihai Tüketiciye Yaptıkları Doğal Gaz Satış Miktarları (8).xlsx]Sayfa1'!$C$21:$C$31</c:f>
              <c:numCache>
                <c:formatCode>[$-1041F]#,##0.00;\-#,##0.00</c:formatCode>
                <c:ptCount val="11"/>
                <c:pt idx="0">
                  <c:v>1836.17057432</c:v>
                </c:pt>
                <c:pt idx="1">
                  <c:v>267.33842878199999</c:v>
                </c:pt>
                <c:pt idx="2">
                  <c:v>138.1829268166</c:v>
                </c:pt>
                <c:pt idx="3">
                  <c:v>87.485715970000001</c:v>
                </c:pt>
                <c:pt idx="4">
                  <c:v>86.864426098609997</c:v>
                </c:pt>
                <c:pt idx="5">
                  <c:v>56.539595771000002</c:v>
                </c:pt>
                <c:pt idx="6">
                  <c:v>54.895054549999998</c:v>
                </c:pt>
                <c:pt idx="7">
                  <c:v>41.846437860000002</c:v>
                </c:pt>
                <c:pt idx="8">
                  <c:v>40.724974000000003</c:v>
                </c:pt>
                <c:pt idx="9">
                  <c:v>38.918495275989997</c:v>
                </c:pt>
                <c:pt idx="10">
                  <c:v>786.51397655340907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473-40E4-89B0-47F7EE23B5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'[Şirketlerin Nihai Tüketiciye Yaptıkları Doğal Gaz Satış Miktarları (8).xlsx]Sayfa2'!$B$10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'[Şirketlerin Nihai Tüketiciye Yaptıkları Doğal Gaz Satış Miktarları (8).xlsx]Sayfa2'!$A$11:$A$12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'[Şirketlerin Nihai Tüketiciye Yaptıkları Doğal Gaz Satış Miktarları (8).xlsx]Sayfa2'!$B$11:$B$12</c:f>
              <c:numCache>
                <c:formatCode>0.00</c:formatCode>
                <c:ptCount val="2"/>
                <c:pt idx="0">
                  <c:v>368.78624881040969</c:v>
                </c:pt>
                <c:pt idx="1">
                  <c:v>548.53993437353063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C7-475B-9362-56A9B18C9E82}"/>
            </c:ext>
          </c:extLst>
        </c:ser>
        <c:ser>
          <c:idx val="1"/>
          <c:order val="1"/>
          <c:tx>
            <c:strRef>
              <c:f>'[Şirketlerin Nihai Tüketiciye Yaptıkları Doğal Gaz Satış Miktarları (8).xlsx]Sayfa2'!$C$10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'[Şirketlerin Nihai Tüketiciye Yaptıkları Doğal Gaz Satış Miktarları (8).xlsx]Sayfa2'!$A$11:$A$12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'[Şirketlerin Nihai Tüketiciye Yaptıkları Doğal Gaz Satış Miktarları (8).xlsx]Sayfa2'!$C$11:$C$12</c:f>
              <c:numCache>
                <c:formatCode>0.00</c:formatCode>
                <c:ptCount val="2"/>
                <c:pt idx="0">
                  <c:v>460.87717242017015</c:v>
                </c:pt>
                <c:pt idx="1">
                  <c:v>519.91124332531058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C7-475B-9362-56A9B18C9E82}"/>
            </c:ext>
          </c:extLst>
        </c:ser>
        <c:ser>
          <c:idx val="2"/>
          <c:order val="2"/>
          <c:tx>
            <c:strRef>
              <c:f>'[Şirketlerin Nihai Tüketiciye Yaptıkları Doğal Gaz Satış Miktarları (8).xlsx]Sayfa2'!$D$10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'[Şirketlerin Nihai Tüketiciye Yaptıkları Doğal Gaz Satış Miktarları (8).xlsx]Sayfa2'!$A$11:$A$12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'[Şirketlerin Nihai Tüketiciye Yaptıkları Doğal Gaz Satış Miktarları (8).xlsx]Sayfa2'!$D$11:$D$12</c:f>
              <c:numCache>
                <c:formatCode>0.00</c:formatCode>
                <c:ptCount val="2"/>
                <c:pt idx="0">
                  <c:v>1541.1587193112418</c:v>
                </c:pt>
                <c:pt idx="1">
                  <c:v>1877.5703911558699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EC7-475B-9362-56A9B18C9E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104896"/>
        <c:axId val="39106432"/>
      </c:barChart>
      <c:catAx>
        <c:axId val="3910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6432"/>
        <c:crosses val="autoZero"/>
        <c:auto val="1"/>
        <c:lblAlgn val="ctr"/>
        <c:lblOffset val="100"/>
        <c:noMultiLvlLbl val="0"/>
      </c:catAx>
      <c:valAx>
        <c:axId val="3910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746.77152999999998</c:v>
                </c:pt>
                <c:pt idx="1">
                  <c:v>705.37540200000001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24-4007-9E1F-6BC5DCC5254D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691.84304099999997</c:v>
                </c:pt>
                <c:pt idx="1">
                  <c:v>469.43608766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524-4007-9E1F-6BC5DCC5254D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1438.6145710000001</c:v>
                </c:pt>
                <c:pt idx="1">
                  <c:v>1174.81148966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524-4007-9E1F-6BC5DCC525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E55-407F-8F0E-EE8BBE625EB9}"/>
                </c:ext>
              </c:extLst>
            </c:dLbl>
            <c:dLbl>
              <c:idx val="1"/>
              <c:layout>
                <c:manualLayout>
                  <c:x val="-1.2084451499036156E-16"/>
                  <c:y val="1.2698412698412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E55-407F-8F0E-EE8BBE625EB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Mayıs</c:v>
                </c:pt>
                <c:pt idx="1">
                  <c:v>2017 Mayıs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25.622934190000002</c:v>
                </c:pt>
                <c:pt idx="1">
                  <c:v>33.120090450000006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E55-407F-8F0E-EE8BBE625E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89E66-AA23-4D41-A743-766773DDF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88</Pages>
  <Words>23244</Words>
  <Characters>132497</Characters>
  <Application>Microsoft Office Word</Application>
  <DocSecurity>0</DocSecurity>
  <Lines>1104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Ayşen Büşra UZUN</cp:lastModifiedBy>
  <cp:revision>16</cp:revision>
  <cp:lastPrinted>2016-01-12T14:27:00Z</cp:lastPrinted>
  <dcterms:created xsi:type="dcterms:W3CDTF">2017-07-21T13:09:00Z</dcterms:created>
  <dcterms:modified xsi:type="dcterms:W3CDTF">2017-07-25T07:10:00Z</dcterms:modified>
</cp:coreProperties>
</file>